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6" w:rsidRPr="006020E6" w:rsidRDefault="006020E6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6020E6" w:rsidRP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РОСТОВСКАЯ  ОБЛАСТЬ</w:t>
      </w:r>
    </w:p>
    <w:p w:rsid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РЕМОНТНЕНСКИЙ  РАЙОН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«ПОДГОРНЕНСКОЕ СЕЛЬСКОЕ ПОСЕЛЕНИЕ»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РЕМОНТНЕНСКОГО РАЙОНА РОСТОВСКОЙ ОБЛАСТИ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BD496F" w:rsidRPr="006020E6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СОБРАНИЕ ДЕПУТАТОВ ПОДГОРНЕНСКОГО СЕЛЬСКОГО ПОСЕЛЕНИЯ</w:t>
      </w: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0E6" w:rsidRPr="006020E6" w:rsidRDefault="00831D9D" w:rsidP="006020E6">
      <w:pPr>
        <w:pStyle w:val="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РЕШЕНИЕ</w:t>
      </w:r>
    </w:p>
    <w:p w:rsidR="006020E6" w:rsidRPr="006020E6" w:rsidRDefault="006020E6" w:rsidP="006020E6">
      <w:pPr>
        <w:spacing w:after="0"/>
        <w:rPr>
          <w:rFonts w:ascii="Times New Roman" w:hAnsi="Times New Roman"/>
          <w:color w:val="008000"/>
          <w:sz w:val="24"/>
          <w:szCs w:val="24"/>
        </w:rPr>
      </w:pPr>
    </w:p>
    <w:p w:rsidR="006020E6" w:rsidRPr="006020E6" w:rsidRDefault="006020E6" w:rsidP="006020E6">
      <w:pPr>
        <w:tabs>
          <w:tab w:val="left" w:pos="885"/>
          <w:tab w:val="center" w:pos="5040"/>
        </w:tabs>
        <w:rPr>
          <w:rFonts w:ascii="Times New Roman" w:hAnsi="Times New Roman"/>
          <w:sz w:val="28"/>
          <w:szCs w:val="28"/>
        </w:rPr>
      </w:pPr>
      <w:r w:rsidRPr="006020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</w:t>
      </w:r>
      <w:r w:rsidR="00A320A4">
        <w:rPr>
          <w:rFonts w:ascii="Times New Roman" w:hAnsi="Times New Roman"/>
          <w:b/>
          <w:sz w:val="24"/>
          <w:szCs w:val="24"/>
        </w:rPr>
        <w:t>3</w:t>
      </w:r>
      <w:r w:rsidRPr="006020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A320A4">
        <w:rPr>
          <w:rFonts w:ascii="Times New Roman" w:hAnsi="Times New Roman"/>
          <w:b/>
          <w:sz w:val="24"/>
          <w:szCs w:val="24"/>
        </w:rPr>
        <w:t>2</w:t>
      </w:r>
      <w:r w:rsidRPr="006020E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6020E6">
        <w:rPr>
          <w:rFonts w:ascii="Times New Roman" w:hAnsi="Times New Roman"/>
          <w:b/>
          <w:sz w:val="24"/>
          <w:szCs w:val="24"/>
        </w:rPr>
        <w:t xml:space="preserve">                                             №  </w:t>
      </w:r>
      <w:r w:rsidR="00A320A4">
        <w:rPr>
          <w:rFonts w:ascii="Times New Roman" w:hAnsi="Times New Roman"/>
          <w:b/>
          <w:sz w:val="24"/>
          <w:szCs w:val="24"/>
        </w:rPr>
        <w:t>81</w:t>
      </w:r>
      <w:r w:rsidRPr="006020E6">
        <w:rPr>
          <w:rFonts w:ascii="Times New Roman" w:hAnsi="Times New Roman"/>
          <w:b/>
          <w:sz w:val="28"/>
          <w:szCs w:val="28"/>
        </w:rPr>
        <w:t xml:space="preserve">                                 с. Подгорное</w:t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31DEB" w:rsidRPr="00582B02" w:rsidRDefault="00F31DEB" w:rsidP="00F31D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831D9D" w:rsidTr="004C0F9C">
        <w:tc>
          <w:tcPr>
            <w:tcW w:w="4928" w:type="dxa"/>
            <w:shd w:val="clear" w:color="auto" w:fill="auto"/>
          </w:tcPr>
          <w:p w:rsidR="00831D9D" w:rsidRDefault="00831D9D" w:rsidP="00831D9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Программе комплексного развития 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коммунальной инфраструктуры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горненского сельского поселения на 2015-2030 г.г.</w:t>
            </w:r>
          </w:p>
        </w:tc>
        <w:tc>
          <w:tcPr>
            <w:tcW w:w="4642" w:type="dxa"/>
            <w:shd w:val="clear" w:color="auto" w:fill="auto"/>
          </w:tcPr>
          <w:p w:rsidR="00831D9D" w:rsidRDefault="00831D9D" w:rsidP="004C0F9C">
            <w:pPr>
              <w:snapToGrid w:val="0"/>
              <w:spacing w:after="0" w:line="240" w:lineRule="auto"/>
            </w:pPr>
          </w:p>
        </w:tc>
      </w:tr>
    </w:tbl>
    <w:p w:rsidR="00831D9D" w:rsidRDefault="00831D9D" w:rsidP="00831D9D">
      <w:pPr>
        <w:spacing w:after="0" w:line="240" w:lineRule="auto"/>
      </w:pPr>
    </w:p>
    <w:p w:rsidR="00831D9D" w:rsidRDefault="00831D9D" w:rsidP="00831D9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законодательные акты Российской Федерации», руководствуясь ст. 2 п.1.4, п.1.19 Устава Подгорненского сельского поселения, Собрание депутатов Подгорненского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муниципальную целевую программу «Комплексное развитие систем коммунальной инфраструктуры Подгорненского сельского поселения Ремонтненского района на 2015-2030  годы» (далее именуется Программа).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муниципальным заказчиком Программы администрацию Подгорненского сельского поселения Ремонтненского района.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Подгорненского сельского поселения (Л.В.Горбатенко).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настоящее решение Собрания депутатов Подгорненского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на официальном сайте администрации Подгорненского сельского поселения Ремон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ненского района Ростовской области в сети Интернет . </w:t>
      </w:r>
    </w:p>
    <w:p w:rsidR="00C347B7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вступает в силу с момента его официального обнародования (опубликов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ния). </w:t>
      </w:r>
    </w:p>
    <w:p w:rsidR="00831D9D" w:rsidRDefault="00307D53" w:rsidP="00C347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07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25pt;margin-top:.1pt;width:595.25pt;height:250.35pt;z-index:1">
            <v:imagedata r:id="rId7" o:title="IMG"/>
          </v:shape>
        </w:pic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0AE" w:rsidRPr="00F325E0" w:rsidRDefault="007607E2" w:rsidP="00B53215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 xml:space="preserve">      </w:t>
      </w:r>
      <w:r w:rsidR="00E279F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</w:t>
      </w:r>
      <w:r w:rsidR="00E279F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</w:t>
      </w:r>
      <w:r w:rsidR="00BE4D8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</w:t>
      </w:r>
      <w:r w:rsidR="00BE4D8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Приложение </w:t>
      </w:r>
    </w:p>
    <w:p w:rsidR="00B53215" w:rsidRPr="00F325E0" w:rsidRDefault="007607E2" w:rsidP="00B85529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к </w:t>
      </w:r>
      <w:r w:rsidR="00A320A4">
        <w:rPr>
          <w:rFonts w:ascii="Times New Roman" w:hAnsi="Times New Roman"/>
          <w:color w:val="0D0D0D"/>
          <w:sz w:val="24"/>
          <w:szCs w:val="24"/>
        </w:rPr>
        <w:t>решению собрания депутатов</w:t>
      </w:r>
    </w:p>
    <w:p w:rsidR="002C70AE" w:rsidRPr="00F325E0" w:rsidRDefault="004A0646" w:rsidP="00B85529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="00B53215"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C70AE" w:rsidRPr="00F325E0" w:rsidRDefault="007607E2" w:rsidP="00B85529">
      <w:pPr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от </w:t>
      </w:r>
      <w:r w:rsidR="00BE4D84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B2101">
        <w:rPr>
          <w:rFonts w:ascii="Times New Roman" w:hAnsi="Times New Roman"/>
          <w:color w:val="0D0D0D"/>
          <w:sz w:val="24"/>
          <w:szCs w:val="24"/>
        </w:rPr>
        <w:t>0</w:t>
      </w:r>
      <w:r w:rsidR="00A320A4">
        <w:rPr>
          <w:rFonts w:ascii="Times New Roman" w:hAnsi="Times New Roman"/>
          <w:color w:val="0D0D0D"/>
          <w:sz w:val="24"/>
          <w:szCs w:val="24"/>
        </w:rPr>
        <w:t>3</w:t>
      </w:r>
      <w:r w:rsidR="00BB2101">
        <w:rPr>
          <w:rFonts w:ascii="Times New Roman" w:hAnsi="Times New Roman"/>
          <w:color w:val="0D0D0D"/>
          <w:sz w:val="24"/>
          <w:szCs w:val="24"/>
        </w:rPr>
        <w:t>.</w:t>
      </w:r>
      <w:r w:rsidR="00A320A4">
        <w:rPr>
          <w:rFonts w:ascii="Times New Roman" w:hAnsi="Times New Roman"/>
          <w:color w:val="0D0D0D"/>
          <w:sz w:val="24"/>
          <w:szCs w:val="24"/>
        </w:rPr>
        <w:t>02</w:t>
      </w:r>
      <w:r w:rsidR="00582B02">
        <w:rPr>
          <w:rFonts w:ascii="Times New Roman" w:hAnsi="Times New Roman"/>
          <w:color w:val="0D0D0D"/>
          <w:sz w:val="24"/>
          <w:szCs w:val="24"/>
        </w:rPr>
        <w:t>.201</w:t>
      </w:r>
      <w:r w:rsidR="00A320A4">
        <w:rPr>
          <w:rFonts w:ascii="Times New Roman" w:hAnsi="Times New Roman"/>
          <w:color w:val="0D0D0D"/>
          <w:sz w:val="24"/>
          <w:szCs w:val="24"/>
        </w:rPr>
        <w:t>5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года  № </w:t>
      </w:r>
      <w:r w:rsidR="00A320A4">
        <w:rPr>
          <w:rFonts w:ascii="Times New Roman" w:hAnsi="Times New Roman"/>
          <w:color w:val="0D0D0D"/>
          <w:sz w:val="24"/>
          <w:szCs w:val="24"/>
        </w:rPr>
        <w:t>8</w:t>
      </w:r>
      <w:r w:rsidR="00BB2101">
        <w:rPr>
          <w:rFonts w:ascii="Times New Roman" w:hAnsi="Times New Roman"/>
          <w:color w:val="0D0D0D"/>
          <w:sz w:val="24"/>
          <w:szCs w:val="24"/>
        </w:rPr>
        <w:t>1</w:t>
      </w:r>
    </w:p>
    <w:p w:rsidR="002C70AE" w:rsidRPr="00F325E0" w:rsidRDefault="002C70AE" w:rsidP="00B85529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53215" w:rsidRPr="00F325E0" w:rsidRDefault="00066FEA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П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>рограмма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 </w:t>
      </w:r>
    </w:p>
    <w:p w:rsidR="006B06E0" w:rsidRPr="00F325E0" w:rsidRDefault="00066FEA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к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>омплексно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го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развити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я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систем </w:t>
      </w:r>
    </w:p>
    <w:p w:rsidR="00B53215" w:rsidRPr="00F325E0" w:rsidRDefault="002C70AE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коммунальной инфраструктуры  </w:t>
      </w:r>
    </w:p>
    <w:p w:rsidR="00B53215" w:rsidRPr="00F325E0" w:rsidRDefault="004A0646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>Подгорненского</w:t>
      </w:r>
      <w:r w:rsidR="00066FEA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сельского поселения </w:t>
      </w:r>
    </w:p>
    <w:p w:rsidR="002C70AE" w:rsidRPr="00F325E0" w:rsidRDefault="002C70AE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на 201</w:t>
      </w:r>
      <w:r w:rsidR="004A0646">
        <w:rPr>
          <w:rFonts w:ascii="Times New Roman" w:hAnsi="Times New Roman"/>
          <w:b/>
          <w:color w:val="0D0D0D"/>
          <w:sz w:val="44"/>
          <w:szCs w:val="44"/>
        </w:rPr>
        <w:t>5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-20</w:t>
      </w:r>
      <w:r w:rsidR="004A0646">
        <w:rPr>
          <w:rFonts w:ascii="Times New Roman" w:hAnsi="Times New Roman"/>
          <w:b/>
          <w:color w:val="0D0D0D"/>
          <w:sz w:val="44"/>
          <w:szCs w:val="44"/>
        </w:rPr>
        <w:t>30</w:t>
      </w:r>
      <w:r w:rsidR="00066FEA" w:rsidRPr="00F325E0">
        <w:rPr>
          <w:rFonts w:ascii="Times New Roman" w:hAnsi="Times New Roman"/>
          <w:b/>
          <w:color w:val="0D0D0D"/>
          <w:sz w:val="44"/>
          <w:szCs w:val="44"/>
        </w:rPr>
        <w:t xml:space="preserve"> 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16A98" w:rsidRDefault="00316A98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</w:p>
    <w:p w:rsidR="002F64FC" w:rsidRPr="00F325E0" w:rsidRDefault="003E2802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lastRenderedPageBreak/>
        <w:t>Структура</w:t>
      </w:r>
    </w:p>
    <w:p w:rsidR="003E2802" w:rsidRPr="00F325E0" w:rsidRDefault="003E2802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Программы комплексного развития систем коммунальной инфраструктуры</w:t>
      </w:r>
    </w:p>
    <w:p w:rsidR="003E2802" w:rsidRPr="00F325E0" w:rsidRDefault="004A0646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Подгорненского</w:t>
      </w:r>
      <w:r w:rsidR="003E2802" w:rsidRPr="00F325E0">
        <w:rPr>
          <w:rFonts w:ascii="Times New Roman" w:hAnsi="Times New Roman" w:cs="Times New Roman"/>
          <w:b/>
          <w:color w:val="0D0D0D"/>
        </w:rPr>
        <w:t xml:space="preserve"> сельского поселения на 201</w:t>
      </w:r>
      <w:r>
        <w:rPr>
          <w:rFonts w:ascii="Times New Roman" w:hAnsi="Times New Roman" w:cs="Times New Roman"/>
          <w:b/>
          <w:color w:val="0D0D0D"/>
        </w:rPr>
        <w:t>5</w:t>
      </w:r>
      <w:r w:rsidR="003E2802" w:rsidRPr="00F325E0">
        <w:rPr>
          <w:rFonts w:ascii="Times New Roman" w:hAnsi="Times New Roman" w:cs="Times New Roman"/>
          <w:b/>
          <w:color w:val="0D0D0D"/>
        </w:rPr>
        <w:t>-20</w:t>
      </w:r>
      <w:r>
        <w:rPr>
          <w:rFonts w:ascii="Times New Roman" w:hAnsi="Times New Roman" w:cs="Times New Roman"/>
          <w:b/>
          <w:color w:val="0D0D0D"/>
        </w:rPr>
        <w:t>30</w:t>
      </w:r>
      <w:r w:rsidR="003E2802" w:rsidRPr="00F325E0">
        <w:rPr>
          <w:rFonts w:ascii="Times New Roman" w:hAnsi="Times New Roman" w:cs="Times New Roman"/>
          <w:b/>
          <w:color w:val="0D0D0D"/>
        </w:rPr>
        <w:t xml:space="preserve"> годы</w:t>
      </w:r>
    </w:p>
    <w:p w:rsidR="002F64FC" w:rsidRPr="00F325E0" w:rsidRDefault="002F64FC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2F64FC" w:rsidRPr="00F325E0" w:rsidRDefault="002F64FC" w:rsidP="002F64FC">
      <w:pPr>
        <w:ind w:left="709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Паспорт  Программы комплексного развития систем коммунальной инфраструктуры </w:t>
      </w:r>
      <w:r w:rsidR="004A0646"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на 201</w:t>
      </w:r>
      <w:r w:rsidR="004A0646">
        <w:rPr>
          <w:rFonts w:ascii="Times New Roman" w:hAnsi="Times New Roman"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color w:val="0D0D0D"/>
          <w:sz w:val="24"/>
          <w:szCs w:val="24"/>
        </w:rPr>
        <w:t>-20</w:t>
      </w:r>
      <w:r w:rsidR="004A0646">
        <w:rPr>
          <w:rFonts w:ascii="Times New Roman" w:hAnsi="Times New Roman"/>
          <w:color w:val="0D0D0D"/>
          <w:sz w:val="24"/>
          <w:szCs w:val="24"/>
        </w:rPr>
        <w:t>30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2C70AE" w:rsidRPr="00F325E0" w:rsidRDefault="008E342A" w:rsidP="002F64FC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1. Содержание проблемы и обоснование ее решения программными методами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C70AE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1.1.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E342A" w:rsidRPr="00F325E0">
        <w:rPr>
          <w:rFonts w:ascii="Times New Roman" w:hAnsi="Times New Roman"/>
          <w:color w:val="0D0D0D"/>
          <w:sz w:val="24"/>
          <w:szCs w:val="24"/>
        </w:rPr>
        <w:t>Демографическое</w:t>
      </w:r>
      <w:r w:rsidR="008369D8" w:rsidRPr="00F325E0">
        <w:rPr>
          <w:rFonts w:ascii="Times New Roman" w:hAnsi="Times New Roman"/>
          <w:color w:val="0D0D0D"/>
          <w:sz w:val="24"/>
          <w:szCs w:val="24"/>
        </w:rPr>
        <w:t xml:space="preserve"> развитие муниципаль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>ного образования</w:t>
      </w:r>
    </w:p>
    <w:p w:rsidR="003E2802" w:rsidRPr="00F325E0" w:rsidRDefault="003E2802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1.2. Гидрографические данные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1.3. Климатические условия</w:t>
      </w:r>
    </w:p>
    <w:p w:rsidR="002F64FC" w:rsidRPr="00F325E0" w:rsidRDefault="002F64FC" w:rsidP="002F64FC">
      <w:pPr>
        <w:ind w:left="993" w:hanging="993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1.4. Показатели сферы жилищно-коммунального хозяйства муниципального образ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вания.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теплоснабжения</w:t>
      </w:r>
    </w:p>
    <w:p w:rsidR="002C70AE" w:rsidRPr="00F325E0" w:rsidRDefault="00282435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260041" w:rsidRPr="00F325E0">
        <w:rPr>
          <w:rFonts w:ascii="Times New Roman" w:hAnsi="Times New Roman"/>
          <w:color w:val="0D0D0D"/>
          <w:sz w:val="24"/>
          <w:szCs w:val="24"/>
        </w:rPr>
        <w:t xml:space="preserve">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6</w:t>
      </w:r>
      <w:r w:rsidR="00260041"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водоснабжения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7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 газоснабжения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8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сферы сбора твердых бытовых отходов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9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водоотведения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10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электроснабжения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2.1. Основные цели Программы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2.2. Основные задачи Программы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2.3. Сроки и этапы реализации Программы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3. Мероприятия по развитию системы коммунальной инфраструктуры.</w:t>
      </w:r>
    </w:p>
    <w:p w:rsidR="002F64FC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3.1. 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Общие положения</w:t>
      </w:r>
    </w:p>
    <w:p w:rsidR="00340980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="00340980" w:rsidRPr="00F325E0">
        <w:rPr>
          <w:rFonts w:ascii="Times New Roman" w:hAnsi="Times New Roman"/>
          <w:color w:val="0D0D0D"/>
          <w:sz w:val="24"/>
          <w:szCs w:val="24"/>
        </w:rPr>
        <w:t>3.2. Система водоснабжения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3.3. Система газоснабжения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3.4. Система сбора и вывоза твердых бытовых отходов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3.5. Система электроснабжения</w:t>
      </w:r>
    </w:p>
    <w:p w:rsidR="002C70AE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4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. Механизм реализации  </w:t>
      </w:r>
      <w:r w:rsidRPr="00F325E0">
        <w:rPr>
          <w:rFonts w:ascii="Times New Roman" w:hAnsi="Times New Roman"/>
          <w:color w:val="0D0D0D"/>
          <w:sz w:val="24"/>
          <w:szCs w:val="24"/>
        </w:rPr>
        <w:t>П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рограммы и </w:t>
      </w:r>
      <w:proofErr w:type="gramStart"/>
      <w:r w:rsidR="002C70AE" w:rsidRPr="00F325E0">
        <w:rPr>
          <w:rFonts w:ascii="Times New Roman" w:hAnsi="Times New Roman"/>
          <w:color w:val="0D0D0D"/>
          <w:sz w:val="24"/>
          <w:szCs w:val="24"/>
        </w:rPr>
        <w:t>контроль за</w:t>
      </w:r>
      <w:proofErr w:type="gramEnd"/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ходом ее выполнения</w:t>
      </w:r>
    </w:p>
    <w:p w:rsidR="002C70AE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>. Оценка эффективности реализации программы</w:t>
      </w:r>
    </w:p>
    <w:p w:rsidR="002F64FC" w:rsidRPr="00F325E0" w:rsidRDefault="002F64FC" w:rsidP="002F64FC">
      <w:pPr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по развитию коммунальной инфраструктуры, сб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ра твердых бытовых отходов.</w:t>
      </w:r>
    </w:p>
    <w:p w:rsidR="002C70AE" w:rsidRPr="00F325E0" w:rsidRDefault="002C70AE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Паспорт</w:t>
      </w:r>
    </w:p>
    <w:p w:rsidR="006B06E0" w:rsidRPr="00F325E0" w:rsidRDefault="00C2368A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bookmarkStart w:id="0" w:name="_Toc166314947" w:colFirst="0" w:colLast="0"/>
      <w:r w:rsidRPr="00F325E0">
        <w:rPr>
          <w:rFonts w:ascii="Times New Roman" w:hAnsi="Times New Roman" w:cs="Times New Roman"/>
          <w:b/>
          <w:color w:val="0D0D0D"/>
        </w:rPr>
        <w:lastRenderedPageBreak/>
        <w:t xml:space="preserve">Программы комплексного развития систем коммунальной инфраструктуры  </w:t>
      </w:r>
    </w:p>
    <w:p w:rsidR="00270134" w:rsidRPr="00F325E0" w:rsidRDefault="004A0646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Подгорненского</w:t>
      </w:r>
      <w:r w:rsidR="00C2368A" w:rsidRPr="00F325E0">
        <w:rPr>
          <w:rFonts w:ascii="Times New Roman" w:hAnsi="Times New Roman" w:cs="Times New Roman"/>
          <w:b/>
          <w:color w:val="0D0D0D"/>
        </w:rPr>
        <w:t xml:space="preserve"> сельского поселения на 201</w:t>
      </w:r>
      <w:r>
        <w:rPr>
          <w:rFonts w:ascii="Times New Roman" w:hAnsi="Times New Roman" w:cs="Times New Roman"/>
          <w:b/>
          <w:color w:val="0D0D0D"/>
        </w:rPr>
        <w:t>5</w:t>
      </w:r>
      <w:r w:rsidR="00C2368A" w:rsidRPr="00F325E0">
        <w:rPr>
          <w:rFonts w:ascii="Times New Roman" w:hAnsi="Times New Roman" w:cs="Times New Roman"/>
          <w:b/>
          <w:color w:val="0D0D0D"/>
        </w:rPr>
        <w:t>-20</w:t>
      </w:r>
      <w:r>
        <w:rPr>
          <w:rFonts w:ascii="Times New Roman" w:hAnsi="Times New Roman" w:cs="Times New Roman"/>
          <w:b/>
          <w:color w:val="0D0D0D"/>
        </w:rPr>
        <w:t>30</w:t>
      </w:r>
      <w:r w:rsidR="00C2368A" w:rsidRPr="00F325E0">
        <w:rPr>
          <w:rFonts w:ascii="Times New Roman" w:hAnsi="Times New Roman" w:cs="Times New Roman"/>
          <w:b/>
          <w:color w:val="0D0D0D"/>
        </w:rPr>
        <w:t xml:space="preserve"> годы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92"/>
      </w:tblGrid>
      <w:tr w:rsidR="00270134" w:rsidRPr="00F325E0" w:rsidTr="002D377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64217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Наименование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C2368A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структуры  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Подгорненского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сельского поселения на 201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-20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ды</w:t>
            </w:r>
            <w:r w:rsidRPr="00F325E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(далее </w:t>
            </w:r>
            <w:r w:rsidR="0034098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82435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рограмма)</w:t>
            </w:r>
          </w:p>
        </w:tc>
      </w:tr>
      <w:tr w:rsidR="00270134" w:rsidRPr="00F325E0" w:rsidTr="002D377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64217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Основания для ра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работки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C2368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ства РФ от 22.08.2011 года № 1493-р, постановление Правительс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ва РФ от 14.06.2013 г. № 502</w:t>
            </w:r>
            <w:proofErr w:type="gramEnd"/>
          </w:p>
        </w:tc>
      </w:tr>
      <w:tr w:rsidR="002C70AE" w:rsidRPr="00F325E0" w:rsidTr="002D377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Разработчик пр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4A064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Подгорненского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сельского поселения 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Ремонтне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ского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C70AE" w:rsidRPr="00F325E0" w:rsidTr="002D377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Исполнители пр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E30FE4" w:rsidP="004A064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Подгорнен</w:t>
            </w:r>
            <w:r w:rsidR="00C9709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Ремонтне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  района Ростовской области</w:t>
            </w:r>
          </w:p>
        </w:tc>
      </w:tr>
      <w:tr w:rsidR="0064217A" w:rsidRPr="00F325E0" w:rsidTr="002D377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F325E0" w:rsidRDefault="00325C37" w:rsidP="00B8552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реал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зацией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F325E0" w:rsidRDefault="00E30FE4" w:rsidP="004A064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Подгорнен</w:t>
            </w:r>
            <w:r w:rsidR="00C9709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Ремонтне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  района Ростовской области</w:t>
            </w:r>
          </w:p>
        </w:tc>
      </w:tr>
      <w:tr w:rsidR="002C70AE" w:rsidRPr="00F325E0" w:rsidTr="002D377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4A0646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конструкция и модернизация систем коммунальной инфраструкт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ры,  улучшение экологической ситуации на территории 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Подго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ненского</w:t>
            </w:r>
            <w:r w:rsidR="00E30FE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сельского поселения</w:t>
            </w:r>
          </w:p>
        </w:tc>
      </w:tr>
      <w:tr w:rsidR="00270134" w:rsidRPr="00F325E0" w:rsidTr="002D3775">
        <w:trPr>
          <w:trHeight w:val="33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Задачи </w:t>
            </w:r>
            <w:r w:rsidR="00EE13C0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н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фраструктуры</w:t>
            </w:r>
            <w:r w:rsidR="00516AB9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270134" w:rsidRPr="00F325E0" w:rsidRDefault="00270134" w:rsidP="00B85529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 xml:space="preserve">2. </w:t>
            </w:r>
            <w:r w:rsidR="00516AB9"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Повышение надежности систем коммунальной инфраструктуры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.</w:t>
            </w:r>
          </w:p>
          <w:p w:rsidR="002A3A34" w:rsidRPr="00F325E0" w:rsidRDefault="00270134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3.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2A3A34" w:rsidRPr="00F325E0" w:rsidRDefault="00B7154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4. 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качеств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предоставл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яемых</w:t>
            </w:r>
            <w:proofErr w:type="gramEnd"/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ЖКУ.</w:t>
            </w:r>
          </w:p>
          <w:p w:rsidR="002A3A34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5. Снижение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потре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бление энергетических ресурсов.</w:t>
            </w:r>
          </w:p>
          <w:p w:rsidR="00C620F2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2A3A34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7. Улучшение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экологическ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ой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обстановк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сельском поселении.</w:t>
            </w:r>
          </w:p>
          <w:p w:rsidR="00270134" w:rsidRPr="00F325E0" w:rsidRDefault="00E30FE4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8. </w:t>
            </w:r>
            <w:r w:rsidR="00060D1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="00516AB9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овышение уровня газификации населённых пунктов </w:t>
            </w:r>
            <w:r w:rsidR="00A87435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="00060D1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сельского поселения.</w:t>
            </w:r>
          </w:p>
        </w:tc>
      </w:tr>
      <w:tr w:rsidR="00270134" w:rsidRPr="00F325E0" w:rsidTr="002D377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013208" w:rsidRPr="00F325E0" w:rsidRDefault="00013208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-20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0134" w:rsidRPr="00F325E0" w:rsidTr="002D377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Объемы 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 источн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ки 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F917A9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средства местного бюджета</w:t>
            </w:r>
            <w:r w:rsidR="00F917A9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D77BEF" w:rsidRPr="00F325E0" w:rsidRDefault="00D77BEF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периоде 201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-20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270134" w:rsidRPr="00F325E0" w:rsidTr="002D3775">
        <w:trPr>
          <w:trHeight w:val="61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6" w:rsidRPr="00F325E0" w:rsidRDefault="00EE13C0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6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E11A15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сфере водоснабжения</w:t>
            </w:r>
            <w:r w:rsidR="00927AA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</w:t>
            </w:r>
          </w:p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927AA6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D3775">
              <w:rPr>
                <w:rFonts w:ascii="Times New Roman" w:hAnsi="Times New Roman"/>
                <w:color w:val="0D0D0D"/>
                <w:sz w:val="24"/>
                <w:szCs w:val="24"/>
              </w:rPr>
              <w:t>ремонт</w:t>
            </w:r>
            <w:r w:rsidR="00B242B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водопроводных сетей;</w:t>
            </w:r>
          </w:p>
          <w:p w:rsidR="005A5855" w:rsidRDefault="005A585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ре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монт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накопителей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воды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-реконструкция существующих смотровых колодцев и ремонт з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порной арматуры;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-устройство подключения с водомерным узлом водонапорных б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шен с. Подгорное к центральному водопроводу на с. Ремонтное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ограждения санитарной зоны вокруг резервуаров и б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шен;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люков на смотровые колодцы;</w:t>
            </w:r>
          </w:p>
          <w:p w:rsidR="002D3775" w:rsidRPr="00F325E0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задвижек;</w:t>
            </w:r>
          </w:p>
          <w:p w:rsidR="00714325" w:rsidRPr="00F325E0" w:rsidRDefault="00F917A9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</w:t>
            </w:r>
            <w:r w:rsidR="003C6CCB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газификации</w:t>
            </w:r>
            <w:r w:rsidR="0061698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:</w:t>
            </w:r>
          </w:p>
          <w:p w:rsidR="00F917A9" w:rsidRPr="00F325E0" w:rsidRDefault="005A5855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  газификация сельского поселения.</w:t>
            </w:r>
            <w:r w:rsidR="00F917A9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F917A9" w:rsidRPr="00F325E0" w:rsidRDefault="007B6F6A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 электроснабжения:</w:t>
            </w:r>
          </w:p>
          <w:p w:rsidR="00102CDD" w:rsidRPr="00F325E0" w:rsidRDefault="00102CDD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80766" w:rsidRPr="00F325E0" w:rsidRDefault="00D97F37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сбора и вывоза</w:t>
            </w:r>
            <w:r w:rsidR="00804EC1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ТБО:</w:t>
            </w:r>
          </w:p>
          <w:p w:rsidR="00804EC1" w:rsidRPr="00F325E0" w:rsidRDefault="00804EC1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е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ния;</w:t>
            </w:r>
          </w:p>
          <w:p w:rsidR="00804EC1" w:rsidRPr="00F325E0" w:rsidRDefault="00804EC1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</w:t>
            </w:r>
            <w:r w:rsidR="007B6F6A"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бытовых отходов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;</w:t>
            </w:r>
          </w:p>
          <w:p w:rsidR="00804EC1" w:rsidRPr="00F325E0" w:rsidRDefault="00804EC1" w:rsidP="00C97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обеспечение</w:t>
            </w:r>
            <w:r w:rsidR="007B6F6A"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надлежащего сбора  и транспортировки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ТБО</w:t>
            </w:r>
            <w:r w:rsidR="002D3775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;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23600" w:rsidRPr="00F325E0" w:rsidRDefault="00923600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50A9E" w:rsidRPr="00F325E0" w:rsidRDefault="00750A9E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00EA" w:rsidRPr="00F325E0" w:rsidRDefault="009B66E7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1</w:t>
      </w:r>
      <w:r w:rsidR="00270134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. </w:t>
      </w:r>
      <w:r w:rsidR="009962C5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F500EA" w:rsidRPr="00F325E0" w:rsidRDefault="00F500EA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9B66E7" w:rsidRPr="00F325E0" w:rsidRDefault="009B66E7" w:rsidP="00B85529">
      <w:pPr>
        <w:pStyle w:val="21"/>
        <w:spacing w:after="0" w:line="276" w:lineRule="auto"/>
        <w:ind w:left="0" w:firstLine="539"/>
        <w:jc w:val="both"/>
        <w:rPr>
          <w:color w:val="0D0D0D"/>
        </w:rPr>
      </w:pPr>
      <w:r w:rsidRPr="00F325E0">
        <w:rPr>
          <w:color w:val="0D0D0D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2D3775">
        <w:rPr>
          <w:color w:val="0D0D0D"/>
        </w:rPr>
        <w:t>Подгорненского</w:t>
      </w:r>
      <w:r w:rsidR="00E30FE4" w:rsidRPr="00F325E0">
        <w:rPr>
          <w:color w:val="0D0D0D"/>
        </w:rPr>
        <w:t xml:space="preserve"> </w:t>
      </w:r>
      <w:r w:rsidRPr="00F325E0">
        <w:rPr>
          <w:color w:val="0D0D0D"/>
        </w:rPr>
        <w:t xml:space="preserve"> сельского поселения. </w:t>
      </w:r>
    </w:p>
    <w:p w:rsidR="00F500EA" w:rsidRPr="00F325E0" w:rsidRDefault="00F500EA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</w:t>
      </w:r>
      <w:r w:rsidR="00E30FE4" w:rsidRPr="00F325E0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303B51" w:rsidRPr="00F325E0" w:rsidRDefault="00117061" w:rsidP="00FC09CD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В связи с тем, что </w:t>
      </w:r>
      <w:r w:rsidR="002D3775">
        <w:rPr>
          <w:color w:val="0D0D0D"/>
        </w:rPr>
        <w:t>Подгорненское</w:t>
      </w:r>
      <w:r w:rsidRPr="00F325E0">
        <w:rPr>
          <w:color w:val="0D0D0D"/>
        </w:rPr>
        <w:t xml:space="preserve"> сельское поселение из-за ограниченных возможностей мес</w:t>
      </w:r>
      <w:r w:rsidRPr="00F325E0">
        <w:rPr>
          <w:color w:val="0D0D0D"/>
        </w:rPr>
        <w:t>т</w:t>
      </w:r>
      <w:r w:rsidRPr="00F325E0">
        <w:rPr>
          <w:color w:val="0D0D0D"/>
        </w:rPr>
        <w:t>ного бюджета не имеет возможности самостоятельно решить проблему реконструкции, моде</w:t>
      </w:r>
      <w:r w:rsidRPr="00F325E0">
        <w:rPr>
          <w:color w:val="0D0D0D"/>
        </w:rPr>
        <w:t>р</w:t>
      </w:r>
      <w:r w:rsidRPr="00F325E0">
        <w:rPr>
          <w:color w:val="0D0D0D"/>
        </w:rPr>
        <w:t>низации и капитального ремонта объектов жилищно-коммунального хозяйства в целях улучш</w:t>
      </w:r>
      <w:r w:rsidRPr="00F325E0">
        <w:rPr>
          <w:color w:val="0D0D0D"/>
        </w:rPr>
        <w:t>е</w:t>
      </w:r>
      <w:r w:rsidRPr="00F325E0">
        <w:rPr>
          <w:color w:val="0D0D0D"/>
        </w:rPr>
        <w:t>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</w:t>
      </w:r>
      <w:r w:rsidR="00303B51" w:rsidRPr="00F325E0">
        <w:rPr>
          <w:color w:val="0D0D0D"/>
        </w:rPr>
        <w:t>жета</w:t>
      </w:r>
      <w:proofErr w:type="gramStart"/>
      <w:r w:rsidR="00303B51" w:rsidRPr="00F325E0">
        <w:rPr>
          <w:color w:val="0D0D0D"/>
        </w:rPr>
        <w:t xml:space="preserve"> .</w:t>
      </w:r>
      <w:proofErr w:type="gramEnd"/>
    </w:p>
    <w:p w:rsidR="009A6B54" w:rsidRPr="00F325E0" w:rsidRDefault="009B66E7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1.1.</w:t>
      </w:r>
      <w:r w:rsidR="00F500E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D517D1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Демографическое развитие муниципального</w:t>
      </w:r>
      <w:r w:rsidR="00F500E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образования</w:t>
      </w:r>
    </w:p>
    <w:p w:rsidR="00DD32DD" w:rsidRPr="00F325E0" w:rsidRDefault="00DD32DD" w:rsidP="00DD32DD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DD32DD" w:rsidRPr="00F325E0" w:rsidRDefault="00DD32DD" w:rsidP="00DD32DD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>Муниципальное образование «</w:t>
      </w:r>
      <w:r w:rsidR="002D3775">
        <w:rPr>
          <w:rFonts w:cs="Times New Roman"/>
          <w:color w:val="0D0D0D"/>
          <w:szCs w:val="24"/>
        </w:rPr>
        <w:t>Подгорненское</w:t>
      </w:r>
      <w:r w:rsidRPr="00F325E0">
        <w:rPr>
          <w:rFonts w:cs="Times New Roman"/>
          <w:color w:val="0D0D0D"/>
          <w:szCs w:val="24"/>
        </w:rPr>
        <w:t xml:space="preserve"> сельское поселение» расположено в юго-</w:t>
      </w:r>
      <w:r w:rsidR="002D3775">
        <w:rPr>
          <w:rFonts w:cs="Times New Roman"/>
          <w:color w:val="0D0D0D"/>
          <w:szCs w:val="24"/>
        </w:rPr>
        <w:t>восточной</w:t>
      </w:r>
      <w:r w:rsidRPr="00F325E0">
        <w:rPr>
          <w:rFonts w:cs="Times New Roman"/>
          <w:color w:val="0D0D0D"/>
          <w:szCs w:val="24"/>
        </w:rPr>
        <w:t xml:space="preserve"> части  Ростовской области в зоне полупустынь</w:t>
      </w:r>
      <w:r w:rsidR="002D3775">
        <w:rPr>
          <w:rFonts w:cs="Times New Roman"/>
          <w:color w:val="0D0D0D"/>
          <w:szCs w:val="24"/>
        </w:rPr>
        <w:t xml:space="preserve"> с континентальным климатом</w:t>
      </w:r>
      <w:r w:rsidR="004E2171">
        <w:rPr>
          <w:rFonts w:cs="Times New Roman"/>
          <w:color w:val="0D0D0D"/>
          <w:szCs w:val="24"/>
        </w:rPr>
        <w:t>, характеризующимся недостаточным увлажнением, жарким летом</w:t>
      </w:r>
      <w:proofErr w:type="gramStart"/>
      <w:r w:rsidR="004E2171">
        <w:rPr>
          <w:rFonts w:cs="Times New Roman"/>
          <w:color w:val="0D0D0D"/>
          <w:szCs w:val="24"/>
        </w:rPr>
        <w:t>.</w:t>
      </w:r>
      <w:proofErr w:type="gramEnd"/>
      <w:r w:rsidR="004E2171">
        <w:rPr>
          <w:rFonts w:cs="Times New Roman"/>
          <w:color w:val="0D0D0D"/>
          <w:szCs w:val="24"/>
        </w:rPr>
        <w:t xml:space="preserve"> </w:t>
      </w:r>
      <w:proofErr w:type="gramStart"/>
      <w:r w:rsidR="004E2171">
        <w:rPr>
          <w:rFonts w:cs="Times New Roman"/>
          <w:color w:val="0D0D0D"/>
          <w:szCs w:val="24"/>
        </w:rPr>
        <w:t>у</w:t>
      </w:r>
      <w:proofErr w:type="gramEnd"/>
      <w:r w:rsidR="004E2171">
        <w:rPr>
          <w:rFonts w:cs="Times New Roman"/>
          <w:color w:val="0D0D0D"/>
          <w:szCs w:val="24"/>
        </w:rPr>
        <w:t>меренно холодной зимой, восточными суховеями, переходящими в земляные бури</w:t>
      </w:r>
      <w:r w:rsidRPr="00F325E0">
        <w:rPr>
          <w:rFonts w:cs="Times New Roman"/>
          <w:color w:val="0D0D0D"/>
          <w:szCs w:val="24"/>
        </w:rPr>
        <w:t>.</w:t>
      </w:r>
    </w:p>
    <w:p w:rsidR="004E2171" w:rsidRDefault="004E2171" w:rsidP="00DD32DD">
      <w:pPr>
        <w:pStyle w:val="12Arial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Подгорненское</w:t>
      </w:r>
      <w:r w:rsidR="00DD32DD" w:rsidRPr="00F325E0">
        <w:rPr>
          <w:rFonts w:cs="Times New Roman"/>
          <w:color w:val="0D0D0D"/>
          <w:szCs w:val="24"/>
        </w:rPr>
        <w:t xml:space="preserve"> сельское</w:t>
      </w:r>
      <w:r w:rsidR="005A5855" w:rsidRPr="00F325E0">
        <w:rPr>
          <w:rFonts w:cs="Times New Roman"/>
          <w:color w:val="0D0D0D"/>
          <w:szCs w:val="24"/>
        </w:rPr>
        <w:t xml:space="preserve">  поселение (число жителей 11</w:t>
      </w:r>
      <w:r>
        <w:rPr>
          <w:rFonts w:cs="Times New Roman"/>
          <w:color w:val="0D0D0D"/>
          <w:szCs w:val="24"/>
        </w:rPr>
        <w:t>72</w:t>
      </w:r>
      <w:r w:rsidR="00DD32DD" w:rsidRPr="00F325E0">
        <w:rPr>
          <w:rFonts w:cs="Times New Roman"/>
          <w:color w:val="0D0D0D"/>
          <w:szCs w:val="24"/>
        </w:rPr>
        <w:t xml:space="preserve">) граничит: </w:t>
      </w:r>
    </w:p>
    <w:p w:rsidR="004E2171" w:rsidRDefault="00DD32DD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>север</w:t>
      </w:r>
      <w:r w:rsidR="004E2171">
        <w:rPr>
          <w:rFonts w:cs="Times New Roman"/>
          <w:color w:val="0D0D0D"/>
          <w:szCs w:val="24"/>
        </w:rPr>
        <w:t>о-восток</w:t>
      </w:r>
      <w:proofErr w:type="gramStart"/>
      <w:r w:rsidR="004E2171">
        <w:rPr>
          <w:rFonts w:cs="Times New Roman"/>
          <w:color w:val="0D0D0D"/>
          <w:szCs w:val="24"/>
        </w:rPr>
        <w:t xml:space="preserve"> :</w:t>
      </w:r>
      <w:proofErr w:type="gramEnd"/>
      <w:r w:rsidR="004E2171">
        <w:rPr>
          <w:rFonts w:cs="Times New Roman"/>
          <w:color w:val="0D0D0D"/>
          <w:szCs w:val="24"/>
        </w:rPr>
        <w:t xml:space="preserve"> Приволенское с/п;</w:t>
      </w:r>
    </w:p>
    <w:p w:rsidR="004E2171" w:rsidRDefault="004E2171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lastRenderedPageBreak/>
        <w:t>северо-запад: Приволенское с/п, Киевское с/п;</w:t>
      </w:r>
    </w:p>
    <w:p w:rsidR="004E2171" w:rsidRDefault="004E2171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юго-восток-Краснопартизанское с/п;</w:t>
      </w:r>
    </w:p>
    <w:p w:rsidR="004E2171" w:rsidRDefault="004E2171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запад: Киевсоке с/п;</w:t>
      </w:r>
    </w:p>
    <w:p w:rsidR="004E2171" w:rsidRDefault="004E2171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восток: Денисовское с/</w:t>
      </w:r>
      <w:proofErr w:type="gramStart"/>
      <w:r>
        <w:rPr>
          <w:rFonts w:cs="Times New Roman"/>
          <w:color w:val="0D0D0D"/>
          <w:szCs w:val="24"/>
        </w:rPr>
        <w:t>п</w:t>
      </w:r>
      <w:proofErr w:type="gramEnd"/>
      <w:r>
        <w:rPr>
          <w:rFonts w:cs="Times New Roman"/>
          <w:color w:val="0D0D0D"/>
          <w:szCs w:val="24"/>
        </w:rPr>
        <w:t>;</w:t>
      </w:r>
    </w:p>
    <w:p w:rsidR="00DD32DD" w:rsidRPr="00F325E0" w:rsidRDefault="00DD32DD" w:rsidP="00DD32DD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 xml:space="preserve">  Территория сельского поселения составляет </w:t>
      </w:r>
      <w:r w:rsidR="000A3A99">
        <w:rPr>
          <w:rFonts w:cs="Times New Roman"/>
          <w:color w:val="0D0D0D"/>
          <w:szCs w:val="24"/>
        </w:rPr>
        <w:t>23,684</w:t>
      </w:r>
      <w:r w:rsidRPr="00F325E0">
        <w:rPr>
          <w:rFonts w:cs="Times New Roman"/>
          <w:color w:val="0D0D0D"/>
          <w:szCs w:val="24"/>
        </w:rPr>
        <w:t xml:space="preserve"> кв. км (</w:t>
      </w:r>
      <w:r w:rsidR="000A3A99">
        <w:rPr>
          <w:rFonts w:cs="Times New Roman"/>
          <w:color w:val="0D0D0D"/>
          <w:szCs w:val="24"/>
        </w:rPr>
        <w:t>23684</w:t>
      </w:r>
      <w:r w:rsidRPr="00F325E0">
        <w:rPr>
          <w:rFonts w:cs="Times New Roman"/>
          <w:color w:val="0D0D0D"/>
          <w:szCs w:val="24"/>
        </w:rPr>
        <w:t xml:space="preserve"> га).  Расстояние до районного центра - 4</w:t>
      </w:r>
      <w:r w:rsidR="000A3A99">
        <w:rPr>
          <w:rFonts w:cs="Times New Roman"/>
          <w:color w:val="0D0D0D"/>
          <w:szCs w:val="24"/>
        </w:rPr>
        <w:t>5</w:t>
      </w:r>
      <w:r w:rsidRPr="00F325E0">
        <w:rPr>
          <w:rFonts w:cs="Times New Roman"/>
          <w:color w:val="0D0D0D"/>
          <w:szCs w:val="24"/>
        </w:rPr>
        <w:t xml:space="preserve"> км,  до областного центра Ростова-на-Дону – </w:t>
      </w:r>
      <w:r w:rsidR="000A3A99">
        <w:rPr>
          <w:rFonts w:cs="Times New Roman"/>
          <w:color w:val="0D0D0D"/>
          <w:szCs w:val="24"/>
        </w:rPr>
        <w:t>370</w:t>
      </w:r>
      <w:r w:rsidRPr="00F325E0">
        <w:rPr>
          <w:rFonts w:cs="Times New Roman"/>
          <w:color w:val="0D0D0D"/>
          <w:szCs w:val="24"/>
        </w:rPr>
        <w:t xml:space="preserve"> км,  до ближайшей железнодорожной станции (</w:t>
      </w:r>
      <w:r w:rsidR="000A3A99">
        <w:rPr>
          <w:rFonts w:cs="Times New Roman"/>
          <w:color w:val="0D0D0D"/>
          <w:szCs w:val="24"/>
        </w:rPr>
        <w:t>п</w:t>
      </w:r>
      <w:proofErr w:type="gramStart"/>
      <w:r w:rsidR="000A3A99">
        <w:rPr>
          <w:rFonts w:cs="Times New Roman"/>
          <w:color w:val="0D0D0D"/>
          <w:szCs w:val="24"/>
        </w:rPr>
        <w:t>.О</w:t>
      </w:r>
      <w:proofErr w:type="gramEnd"/>
      <w:r w:rsidR="000A3A99">
        <w:rPr>
          <w:rFonts w:cs="Times New Roman"/>
          <w:color w:val="0D0D0D"/>
          <w:szCs w:val="24"/>
        </w:rPr>
        <w:t xml:space="preserve">рловский </w:t>
      </w:r>
      <w:r w:rsidRPr="00F325E0">
        <w:rPr>
          <w:rFonts w:cs="Times New Roman"/>
          <w:color w:val="0D0D0D"/>
          <w:szCs w:val="24"/>
        </w:rPr>
        <w:t>) – 1</w:t>
      </w:r>
      <w:r w:rsidR="000A3A99">
        <w:rPr>
          <w:rFonts w:cs="Times New Roman"/>
          <w:color w:val="0D0D0D"/>
          <w:szCs w:val="24"/>
        </w:rPr>
        <w:t>0</w:t>
      </w:r>
      <w:r w:rsidRPr="00F325E0">
        <w:rPr>
          <w:rFonts w:cs="Times New Roman"/>
          <w:color w:val="0D0D0D"/>
          <w:szCs w:val="24"/>
        </w:rPr>
        <w:t xml:space="preserve">0 км. </w:t>
      </w:r>
    </w:p>
    <w:p w:rsidR="00DD32DD" w:rsidRPr="00F325E0" w:rsidRDefault="00DD32DD" w:rsidP="00DD32DD">
      <w:pPr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В состав сельского  поселения входит 3 населенных пункта – село </w:t>
      </w:r>
      <w:r w:rsidR="000A3A99">
        <w:rPr>
          <w:rFonts w:ascii="Times New Roman" w:hAnsi="Times New Roman"/>
          <w:color w:val="0D0D0D"/>
          <w:sz w:val="24"/>
          <w:szCs w:val="24"/>
        </w:rPr>
        <w:t>Подгорное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0A3A99">
        <w:rPr>
          <w:rFonts w:ascii="Times New Roman" w:hAnsi="Times New Roman"/>
          <w:color w:val="0D0D0D"/>
          <w:sz w:val="24"/>
          <w:szCs w:val="24"/>
        </w:rPr>
        <w:t>хутор Цветной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и </w:t>
      </w:r>
      <w:r w:rsidR="000A3A99">
        <w:rPr>
          <w:rFonts w:ascii="Times New Roman" w:hAnsi="Times New Roman"/>
          <w:color w:val="0D0D0D"/>
          <w:sz w:val="24"/>
          <w:szCs w:val="24"/>
        </w:rPr>
        <w:t>хутор Весёлый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DD32DD" w:rsidRPr="00F325E0" w:rsidRDefault="00DD32DD" w:rsidP="00DD32DD">
      <w:pPr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i/>
          <w:color w:val="0D0D0D"/>
          <w:sz w:val="24"/>
          <w:szCs w:val="24"/>
        </w:rPr>
        <w:t xml:space="preserve">Село </w:t>
      </w:r>
      <w:r w:rsidR="000A3A99">
        <w:rPr>
          <w:rFonts w:ascii="Times New Roman" w:hAnsi="Times New Roman"/>
          <w:i/>
          <w:color w:val="0D0D0D"/>
          <w:sz w:val="24"/>
          <w:szCs w:val="24"/>
        </w:rPr>
        <w:t>Подгорное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расположено на расстоянии 4</w:t>
      </w:r>
      <w:r w:rsidR="000A3A99">
        <w:rPr>
          <w:rFonts w:ascii="Times New Roman" w:hAnsi="Times New Roman"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км от районного центра с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>.Р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>емонтное.</w:t>
      </w:r>
    </w:p>
    <w:p w:rsidR="00DD32DD" w:rsidRPr="00F325E0" w:rsidRDefault="003D61E1" w:rsidP="00DD32DD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>Хутор Цветной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расположен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в 3 км к </w:t>
      </w:r>
      <w:r>
        <w:rPr>
          <w:rFonts w:ascii="Times New Roman" w:hAnsi="Times New Roman"/>
          <w:color w:val="0D0D0D"/>
          <w:sz w:val="24"/>
          <w:szCs w:val="24"/>
        </w:rPr>
        <w:t xml:space="preserve">западу 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от </w:t>
      </w:r>
      <w:r>
        <w:rPr>
          <w:rFonts w:ascii="Times New Roman" w:hAnsi="Times New Roman"/>
          <w:color w:val="0D0D0D"/>
          <w:sz w:val="24"/>
          <w:szCs w:val="24"/>
        </w:rPr>
        <w:t>административного центра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>сел</w:t>
      </w:r>
      <w:r>
        <w:rPr>
          <w:rFonts w:ascii="Times New Roman" w:hAnsi="Times New Roman"/>
          <w:color w:val="0D0D0D"/>
          <w:sz w:val="24"/>
          <w:szCs w:val="24"/>
        </w:rPr>
        <w:t>о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Подгорное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>.</w:t>
      </w:r>
    </w:p>
    <w:p w:rsidR="00DD32DD" w:rsidRPr="00F325E0" w:rsidRDefault="003D61E1" w:rsidP="00DD32DD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 xml:space="preserve">Хутор Весёлый 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расположен в </w:t>
      </w:r>
      <w:r>
        <w:rPr>
          <w:rFonts w:ascii="Times New Roman" w:hAnsi="Times New Roman"/>
          <w:color w:val="0D0D0D"/>
          <w:sz w:val="24"/>
          <w:szCs w:val="24"/>
        </w:rPr>
        <w:t>12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км к </w:t>
      </w:r>
      <w:r>
        <w:rPr>
          <w:rFonts w:ascii="Times New Roman" w:hAnsi="Times New Roman"/>
          <w:color w:val="0D0D0D"/>
          <w:sz w:val="24"/>
          <w:szCs w:val="24"/>
        </w:rPr>
        <w:t>востоку от административного центра село Подгорное.</w:t>
      </w:r>
      <w:r w:rsidR="00DD32DD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D61E1" w:rsidRDefault="00DD32DD" w:rsidP="00DD32DD">
      <w:pPr>
        <w:pStyle w:val="a8"/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Муниципальное образование </w:t>
      </w:r>
      <w:r w:rsidR="003D61E1">
        <w:rPr>
          <w:rFonts w:ascii="Times New Roman" w:hAnsi="Times New Roman"/>
          <w:color w:val="0D0D0D"/>
          <w:sz w:val="24"/>
          <w:szCs w:val="24"/>
          <w:lang w:val="ru-RU"/>
        </w:rPr>
        <w:t>Подгорненское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сельское поселение, с населением </w:t>
      </w:r>
      <w:r w:rsidRPr="00F325E0">
        <w:rPr>
          <w:rFonts w:ascii="Times New Roman" w:hAnsi="Times New Roman"/>
          <w:color w:val="0D0D0D"/>
          <w:sz w:val="24"/>
          <w:szCs w:val="24"/>
          <w:lang w:val="ru-RU"/>
        </w:rPr>
        <w:t>1</w:t>
      </w:r>
      <w:r w:rsidR="003D61E1">
        <w:rPr>
          <w:rFonts w:ascii="Times New Roman" w:hAnsi="Times New Roman"/>
          <w:color w:val="0D0D0D"/>
          <w:sz w:val="24"/>
          <w:szCs w:val="24"/>
          <w:lang w:val="ru-RU"/>
        </w:rPr>
        <w:t>,172</w:t>
      </w:r>
    </w:p>
    <w:p w:rsidR="00DD32DD" w:rsidRPr="00F325E0" w:rsidRDefault="00DD32DD" w:rsidP="00DD32DD">
      <w:pPr>
        <w:pStyle w:val="a8"/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тыс. жителей, площадью </w:t>
      </w:r>
      <w:r w:rsidR="003D61E1">
        <w:rPr>
          <w:rFonts w:ascii="Times New Roman" w:hAnsi="Times New Roman"/>
          <w:color w:val="0D0D0D"/>
          <w:sz w:val="24"/>
          <w:szCs w:val="24"/>
          <w:lang w:val="ru-RU"/>
        </w:rPr>
        <w:t>23684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га.</w:t>
      </w:r>
    </w:p>
    <w:p w:rsidR="00B53215" w:rsidRPr="00F325E0" w:rsidRDefault="00A320A4" w:rsidP="00B5321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В поселении </w:t>
      </w:r>
      <w:r w:rsidR="007C6DB4" w:rsidRPr="00F325E0">
        <w:rPr>
          <w:rFonts w:ascii="Times New Roman" w:hAnsi="Times New Roman" w:cs="Times New Roman"/>
          <w:color w:val="0D0D0D"/>
        </w:rPr>
        <w:t xml:space="preserve"> одноэтажные кирпичные и панельные строения</w:t>
      </w:r>
      <w:r w:rsidR="003E141A" w:rsidRPr="00F325E0">
        <w:rPr>
          <w:rFonts w:ascii="Times New Roman" w:hAnsi="Times New Roman" w:cs="Times New Roman"/>
          <w:color w:val="0D0D0D"/>
        </w:rPr>
        <w:t>.</w:t>
      </w:r>
      <w:r w:rsidR="00B53215" w:rsidRPr="00F325E0">
        <w:rPr>
          <w:rFonts w:ascii="Times New Roman" w:hAnsi="Times New Roman" w:cs="Times New Roman"/>
          <w:color w:val="0D0D0D"/>
        </w:rPr>
        <w:t xml:space="preserve"> </w:t>
      </w:r>
    </w:p>
    <w:p w:rsidR="009A6B54" w:rsidRPr="00F325E0" w:rsidRDefault="009A6B54" w:rsidP="00B53215">
      <w:pPr>
        <w:pStyle w:val="af"/>
        <w:spacing w:line="276" w:lineRule="auto"/>
        <w:ind w:firstLine="540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</w:t>
      </w:r>
      <w:r w:rsidRPr="00F325E0">
        <w:rPr>
          <w:rFonts w:ascii="Times New Roman" w:hAnsi="Times New Roman" w:cs="Times New Roman"/>
          <w:color w:val="0D0D0D"/>
        </w:rPr>
        <w:t>и</w:t>
      </w:r>
      <w:r w:rsidRPr="00F325E0">
        <w:rPr>
          <w:rFonts w:ascii="Times New Roman" w:hAnsi="Times New Roman" w:cs="Times New Roman"/>
          <w:color w:val="0D0D0D"/>
        </w:rPr>
        <w:t>стическим показателям и сделанным на их основе оценкам, динамика демографического разв</w:t>
      </w:r>
      <w:r w:rsidRPr="00F325E0">
        <w:rPr>
          <w:rFonts w:ascii="Times New Roman" w:hAnsi="Times New Roman" w:cs="Times New Roman"/>
          <w:color w:val="0D0D0D"/>
        </w:rPr>
        <w:t>и</w:t>
      </w:r>
      <w:r w:rsidRPr="00F325E0">
        <w:rPr>
          <w:rFonts w:ascii="Times New Roman" w:hAnsi="Times New Roman" w:cs="Times New Roman"/>
          <w:color w:val="0D0D0D"/>
        </w:rPr>
        <w:t xml:space="preserve">тия </w:t>
      </w:r>
      <w:r w:rsidR="00EC0255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 характер</w:t>
      </w:r>
      <w:r w:rsidR="00B53215" w:rsidRPr="00F325E0">
        <w:rPr>
          <w:rFonts w:ascii="Times New Roman" w:hAnsi="Times New Roman" w:cs="Times New Roman"/>
          <w:color w:val="0D0D0D"/>
        </w:rPr>
        <w:t>изуется следующими показателями.</w:t>
      </w:r>
    </w:p>
    <w:p w:rsidR="00B53215" w:rsidRPr="00F325E0" w:rsidRDefault="00B53215" w:rsidP="00B85529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9A6B54" w:rsidRPr="00F325E0" w:rsidRDefault="009A6B54" w:rsidP="00B85529">
      <w:pPr>
        <w:pStyle w:val="21"/>
        <w:spacing w:after="0" w:line="276" w:lineRule="auto"/>
        <w:ind w:left="0" w:firstLine="540"/>
        <w:jc w:val="right"/>
        <w:rPr>
          <w:color w:val="0D0D0D"/>
        </w:rPr>
      </w:pPr>
      <w:r w:rsidRPr="00F325E0">
        <w:rPr>
          <w:color w:val="0D0D0D"/>
        </w:rPr>
        <w:t>Таблица 1</w:t>
      </w:r>
    </w:p>
    <w:p w:rsidR="003E141A" w:rsidRPr="00F325E0" w:rsidRDefault="003E141A" w:rsidP="00B85529">
      <w:pPr>
        <w:pStyle w:val="21"/>
        <w:spacing w:after="0" w:line="276" w:lineRule="auto"/>
        <w:ind w:left="0" w:firstLine="540"/>
        <w:jc w:val="center"/>
        <w:rPr>
          <w:color w:val="0D0D0D"/>
          <w:u w:val="single"/>
        </w:rPr>
      </w:pPr>
      <w:r w:rsidRPr="00F325E0">
        <w:rPr>
          <w:color w:val="0D0D0D"/>
          <w:u w:val="single"/>
        </w:rPr>
        <w:t xml:space="preserve">Динамика демографического развития </w:t>
      </w:r>
      <w:r w:rsidR="00EC0255">
        <w:rPr>
          <w:color w:val="0D0D0D"/>
          <w:u w:val="single"/>
        </w:rPr>
        <w:t>Подгорненского</w:t>
      </w:r>
      <w:r w:rsidRPr="00F325E0">
        <w:rPr>
          <w:color w:val="0D0D0D"/>
          <w:u w:val="single"/>
        </w:rPr>
        <w:t xml:space="preserve">  сельского поселения</w:t>
      </w:r>
    </w:p>
    <w:p w:rsidR="00B53215" w:rsidRPr="00F325E0" w:rsidRDefault="00B53215" w:rsidP="00B85529">
      <w:pPr>
        <w:pStyle w:val="21"/>
        <w:spacing w:after="0" w:line="276" w:lineRule="auto"/>
        <w:ind w:left="0" w:firstLine="540"/>
        <w:jc w:val="center"/>
        <w:rPr>
          <w:color w:val="0D0D0D"/>
        </w:rPr>
      </w:pPr>
    </w:p>
    <w:tbl>
      <w:tblPr>
        <w:tblW w:w="4528" w:type="pct"/>
        <w:jc w:val="center"/>
        <w:tblLook w:val="00A0"/>
      </w:tblPr>
      <w:tblGrid>
        <w:gridCol w:w="5018"/>
        <w:gridCol w:w="1417"/>
        <w:gridCol w:w="1278"/>
        <w:gridCol w:w="1467"/>
      </w:tblGrid>
      <w:tr w:rsidR="009A6B54" w:rsidRPr="00F325E0" w:rsidTr="00B53215">
        <w:trPr>
          <w:trHeight w:val="20"/>
          <w:jc w:val="center"/>
        </w:trPr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</w:t>
            </w:r>
            <w:r w:rsidR="003E141A"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</w:t>
            </w:r>
            <w:r w:rsidR="003E141A"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3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4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D12DA5" w:rsidP="0009376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093768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7C29C8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  <w:r w:rsidR="00093768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DD32DD" w:rsidP="0009376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093768">
              <w:rPr>
                <w:rFonts w:ascii="Times New Roman" w:hAnsi="Times New Roman"/>
                <w:color w:val="0D0D0D"/>
                <w:sz w:val="24"/>
                <w:szCs w:val="24"/>
              </w:rPr>
              <w:t>180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7C29C8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color w:val="0D0D0D"/>
                <w:sz w:val="24"/>
                <w:szCs w:val="24"/>
              </w:rPr>
              <w:t>172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6020E6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6020E6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7C29C8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sz w:val="24"/>
                <w:szCs w:val="24"/>
              </w:rPr>
              <w:t>1</w:t>
            </w:r>
            <w:r w:rsidR="006020E6" w:rsidRPr="00602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умерших,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EC0255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7C29C8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EC0255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EC0255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="007C29C8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Естественный прирост</w:t>
            </w:r>
            <w:proofErr w:type="gramStart"/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(+) / </w:t>
            </w:r>
            <w:proofErr w:type="gramEnd"/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убыль (-),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207421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+</w:t>
            </w:r>
            <w:r w:rsidR="006020E6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6020E6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="00696A0F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6020E6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+ 8</w:t>
            </w:r>
          </w:p>
        </w:tc>
      </w:tr>
    </w:tbl>
    <w:p w:rsidR="009A6B54" w:rsidRPr="00F325E0" w:rsidRDefault="009A6B54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A53251" w:rsidRPr="00F325E0" w:rsidRDefault="00A53251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A53251" w:rsidRPr="00F325E0" w:rsidRDefault="00A53251" w:rsidP="00B85529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 w:rsidRPr="00F325E0">
        <w:rPr>
          <w:color w:val="0D0D0D"/>
        </w:rPr>
        <w:t>Таблица 2.</w:t>
      </w:r>
    </w:p>
    <w:p w:rsidR="00B53215" w:rsidRPr="00F325E0" w:rsidRDefault="00B53215" w:rsidP="00B53215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B53215" w:rsidRPr="00F325E0" w:rsidRDefault="00B53215" w:rsidP="00B53215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8987" w:type="dxa"/>
        <w:jc w:val="center"/>
        <w:tblInd w:w="-454" w:type="dxa"/>
        <w:tblLook w:val="00A0"/>
      </w:tblPr>
      <w:tblGrid>
        <w:gridCol w:w="623"/>
        <w:gridCol w:w="4253"/>
        <w:gridCol w:w="1417"/>
        <w:gridCol w:w="1329"/>
        <w:gridCol w:w="1365"/>
      </w:tblGrid>
      <w:tr w:rsidR="00AC58A0" w:rsidRPr="00F325E0" w:rsidTr="00B53215">
        <w:trPr>
          <w:trHeight w:val="315"/>
          <w:tblHeader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3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4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AC58A0" w:rsidRPr="00F325E0" w:rsidTr="00B53215">
        <w:trPr>
          <w:trHeight w:val="61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307D53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begin"/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separate"/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младше труд</w:t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способного возраста, чел.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196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DC77D6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209</w:t>
            </w:r>
          </w:p>
        </w:tc>
      </w:tr>
      <w:tr w:rsidR="00AC58A0" w:rsidRPr="00F325E0" w:rsidTr="00B53215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трудоспосо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б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492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518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DC77D6" w:rsidP="00DC77D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535</w:t>
            </w:r>
          </w:p>
        </w:tc>
      </w:tr>
      <w:tr w:rsidR="00AC58A0" w:rsidRPr="00F325E0" w:rsidTr="00B53215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старше труд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способного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461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449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DC77D6" w:rsidP="00DC77D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428</w:t>
            </w:r>
          </w:p>
        </w:tc>
      </w:tr>
    </w:tbl>
    <w:p w:rsidR="00A53251" w:rsidRPr="00F325E0" w:rsidRDefault="00A53251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270134" w:rsidRPr="00F325E0" w:rsidRDefault="00AC58A0" w:rsidP="00B85529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Н</w:t>
      </w:r>
      <w:r w:rsidR="00712203" w:rsidRPr="00F325E0">
        <w:rPr>
          <w:rFonts w:ascii="Times New Roman" w:hAnsi="Times New Roman" w:cs="Times New Roman"/>
          <w:color w:val="0D0D0D"/>
        </w:rPr>
        <w:t xml:space="preserve">а сегодняшний день возрастная структура населения </w:t>
      </w:r>
      <w:r w:rsidR="00DC77D6">
        <w:rPr>
          <w:rFonts w:ascii="Times New Roman" w:hAnsi="Times New Roman" w:cs="Times New Roman"/>
          <w:color w:val="0D0D0D"/>
        </w:rPr>
        <w:t xml:space="preserve">Подгорненского 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="00712203" w:rsidRPr="00F325E0">
        <w:rPr>
          <w:rFonts w:ascii="Times New Roman" w:hAnsi="Times New Roman" w:cs="Times New Roman"/>
          <w:color w:val="0D0D0D"/>
        </w:rPr>
        <w:t xml:space="preserve"> сельского пос</w:t>
      </w:r>
      <w:r w:rsidR="00712203" w:rsidRPr="00F325E0">
        <w:rPr>
          <w:rFonts w:ascii="Times New Roman" w:hAnsi="Times New Roman" w:cs="Times New Roman"/>
          <w:color w:val="0D0D0D"/>
        </w:rPr>
        <w:t>е</w:t>
      </w:r>
      <w:r w:rsidR="00712203" w:rsidRPr="00F325E0">
        <w:rPr>
          <w:rFonts w:ascii="Times New Roman" w:hAnsi="Times New Roman" w:cs="Times New Roman"/>
          <w:color w:val="0D0D0D"/>
        </w:rPr>
        <w:t>ления имеет определенный демографический потенциал на перспективу в лице относительного большого удельного веса лиц трудоспособного возраста. Однако,</w:t>
      </w:r>
      <w:r w:rsidR="007C6DB4" w:rsidRPr="00F325E0">
        <w:rPr>
          <w:rFonts w:ascii="Times New Roman" w:hAnsi="Times New Roman" w:cs="Times New Roman"/>
          <w:color w:val="0D0D0D"/>
        </w:rPr>
        <w:t xml:space="preserve"> </w:t>
      </w:r>
      <w:r w:rsidR="00712203" w:rsidRPr="00F325E0">
        <w:rPr>
          <w:rFonts w:ascii="Times New Roman" w:hAnsi="Times New Roman" w:cs="Times New Roman"/>
          <w:color w:val="0D0D0D"/>
        </w:rPr>
        <w:t>ситуация с возрастной стру</w:t>
      </w:r>
      <w:r w:rsidR="00712203" w:rsidRPr="00F325E0">
        <w:rPr>
          <w:rFonts w:ascii="Times New Roman" w:hAnsi="Times New Roman" w:cs="Times New Roman"/>
          <w:color w:val="0D0D0D"/>
        </w:rPr>
        <w:t>к</w:t>
      </w:r>
      <w:r w:rsidR="00712203" w:rsidRPr="00F325E0">
        <w:rPr>
          <w:rFonts w:ascii="Times New Roman" w:hAnsi="Times New Roman" w:cs="Times New Roman"/>
          <w:color w:val="0D0D0D"/>
        </w:rPr>
        <w:t>турой населения поселения остается неблагоприятной.</w:t>
      </w:r>
    </w:p>
    <w:p w:rsidR="00DB7045" w:rsidRPr="00F325E0" w:rsidRDefault="007330E1" w:rsidP="00B85529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      </w:t>
      </w:r>
      <w:r w:rsidR="006850AD" w:rsidRPr="00F325E0">
        <w:rPr>
          <w:rFonts w:ascii="Times New Roman" w:hAnsi="Times New Roman" w:cs="Times New Roman"/>
          <w:color w:val="0D0D0D"/>
        </w:rPr>
        <w:t xml:space="preserve">Демографический прогноз является </w:t>
      </w:r>
      <w:r w:rsidR="00271913" w:rsidRPr="00F325E0">
        <w:rPr>
          <w:rFonts w:ascii="Times New Roman" w:hAnsi="Times New Roman" w:cs="Times New Roman"/>
          <w:color w:val="0D0D0D"/>
        </w:rPr>
        <w:t xml:space="preserve">  </w:t>
      </w:r>
      <w:r w:rsidR="006850AD" w:rsidRPr="00F325E0">
        <w:rPr>
          <w:rFonts w:ascii="Times New Roman" w:hAnsi="Times New Roman" w:cs="Times New Roman"/>
          <w:color w:val="0D0D0D"/>
        </w:rPr>
        <w:t xml:space="preserve">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="006850AD" w:rsidRPr="00F325E0">
        <w:rPr>
          <w:rFonts w:ascii="Times New Roman" w:hAnsi="Times New Roman" w:cs="Times New Roman"/>
          <w:color w:val="0D0D0D"/>
        </w:rPr>
        <w:t>важное значение</w:t>
      </w:r>
      <w:proofErr w:type="gramEnd"/>
      <w:r w:rsidR="006850AD" w:rsidRPr="00F325E0">
        <w:rPr>
          <w:rFonts w:ascii="Times New Roman" w:hAnsi="Times New Roman" w:cs="Times New Roman"/>
          <w:color w:val="0D0D0D"/>
        </w:rPr>
        <w:t xml:space="preserve"> для целей краткосрочного, среднесрочного и долгосрочного планирования развития территории. Дем</w:t>
      </w:r>
      <w:r w:rsidR="006850AD" w:rsidRPr="00F325E0">
        <w:rPr>
          <w:rFonts w:ascii="Times New Roman" w:hAnsi="Times New Roman" w:cs="Times New Roman"/>
          <w:color w:val="0D0D0D"/>
        </w:rPr>
        <w:t>о</w:t>
      </w:r>
      <w:r w:rsidR="006850AD" w:rsidRPr="00F325E0">
        <w:rPr>
          <w:rFonts w:ascii="Times New Roman" w:hAnsi="Times New Roman" w:cs="Times New Roman"/>
          <w:color w:val="0D0D0D"/>
        </w:rPr>
        <w:t>графический прогноз позволяет дать оценку основных параметров развития населения (обесп</w:t>
      </w:r>
      <w:r w:rsidR="006850AD" w:rsidRPr="00F325E0">
        <w:rPr>
          <w:rFonts w:ascii="Times New Roman" w:hAnsi="Times New Roman" w:cs="Times New Roman"/>
          <w:color w:val="0D0D0D"/>
        </w:rPr>
        <w:t>е</w:t>
      </w:r>
      <w:r w:rsidR="006850AD" w:rsidRPr="00F325E0">
        <w:rPr>
          <w:rFonts w:ascii="Times New Roman" w:hAnsi="Times New Roman" w:cs="Times New Roman"/>
          <w:color w:val="0D0D0D"/>
        </w:rPr>
        <w:t>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B242B1" w:rsidRPr="00F325E0" w:rsidRDefault="00271913" w:rsidP="00B53215">
      <w:pPr>
        <w:pStyle w:val="21"/>
        <w:spacing w:after="0" w:line="276" w:lineRule="auto"/>
        <w:ind w:left="0" w:firstLine="540"/>
        <w:jc w:val="both"/>
        <w:rPr>
          <w:b/>
          <w:color w:val="0D0D0D"/>
        </w:rPr>
      </w:pPr>
      <w:r w:rsidRPr="00F325E0">
        <w:rPr>
          <w:color w:val="0D0D0D"/>
        </w:rPr>
        <w:t xml:space="preserve">     </w:t>
      </w:r>
    </w:p>
    <w:p w:rsidR="007330E1" w:rsidRPr="00F325E0" w:rsidRDefault="00B242B1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1.2. Гидрографические данные</w:t>
      </w:r>
    </w:p>
    <w:p w:rsidR="00DC77D6" w:rsidRDefault="00164F64" w:rsidP="00DC77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В гидрологическом отношении территория поселения представлена в основном балками не имеющими, в основном, постоянных водосток</w:t>
      </w:r>
      <w:r w:rsidR="00DC77D6">
        <w:rPr>
          <w:rFonts w:ascii="Times New Roman" w:hAnsi="Times New Roman"/>
          <w:color w:val="0D0D0D"/>
          <w:sz w:val="24"/>
          <w:szCs w:val="24"/>
        </w:rPr>
        <w:t xml:space="preserve">ов. </w:t>
      </w:r>
    </w:p>
    <w:p w:rsidR="00DC77D6" w:rsidRDefault="00DC77D6" w:rsidP="00DC77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На территории </w:t>
      </w:r>
      <w:r w:rsidR="00164F64" w:rsidRPr="00F325E0">
        <w:rPr>
          <w:rFonts w:ascii="Times New Roman" w:hAnsi="Times New Roman"/>
          <w:color w:val="0D0D0D"/>
          <w:sz w:val="24"/>
          <w:szCs w:val="24"/>
        </w:rPr>
        <w:t xml:space="preserve">поселения имеется </w:t>
      </w:r>
      <w:r>
        <w:rPr>
          <w:rFonts w:ascii="Times New Roman" w:hAnsi="Times New Roman"/>
          <w:color w:val="0D0D0D"/>
          <w:sz w:val="24"/>
          <w:szCs w:val="24"/>
        </w:rPr>
        <w:t>три пруда:</w:t>
      </w:r>
    </w:p>
    <w:p w:rsidR="00DC77D6" w:rsidRDefault="00DC77D6" w:rsidP="00D40F5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селе Подгорно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е</w:t>
      </w:r>
      <w:r w:rsidR="00D40F55">
        <w:rPr>
          <w:rFonts w:ascii="Times New Roman" w:hAnsi="Times New Roman"/>
          <w:color w:val="0D0D0D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пруд Подгорненский</w:t>
      </w:r>
      <w:r w:rsidR="00D40F55">
        <w:rPr>
          <w:rFonts w:ascii="Times New Roman" w:hAnsi="Times New Roman"/>
          <w:color w:val="0D0D0D"/>
          <w:sz w:val="24"/>
          <w:szCs w:val="24"/>
        </w:rPr>
        <w:t>, омывает кладбище, с южной стороны подходит к границе села. П</w:t>
      </w:r>
      <w:r>
        <w:rPr>
          <w:rFonts w:ascii="Times New Roman" w:hAnsi="Times New Roman"/>
          <w:color w:val="0D0D0D"/>
          <w:sz w:val="24"/>
          <w:szCs w:val="24"/>
        </w:rPr>
        <w:t>лощадь -10 га</w:t>
      </w:r>
      <w:r w:rsidRPr="00F325E0">
        <w:rPr>
          <w:rFonts w:ascii="Times New Roman" w:hAnsi="Times New Roman"/>
          <w:color w:val="0D0D0D"/>
          <w:sz w:val="24"/>
          <w:szCs w:val="24"/>
        </w:rPr>
        <w:t>.</w:t>
      </w:r>
    </w:p>
    <w:p w:rsidR="00884319" w:rsidRDefault="00884319" w:rsidP="0088431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 хуторе Цветной-пруд Цветнянский, расположен на въезде  хутора. Площадь-5 га. </w:t>
      </w:r>
    </w:p>
    <w:p w:rsidR="00884319" w:rsidRDefault="00884319" w:rsidP="0088431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на границе поселения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–п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>руд Орловский.</w:t>
      </w:r>
    </w:p>
    <w:p w:rsidR="00884319" w:rsidRDefault="00884319" w:rsidP="00884319">
      <w:pPr>
        <w:spacing w:after="0"/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Все пруды балочные. Перечисленные водоемы не оформлены и на них отсутствует д</w:t>
      </w:r>
      <w:r>
        <w:rPr>
          <w:rFonts w:ascii="Times New Roman" w:hAnsi="Times New Roman"/>
          <w:color w:val="0D0D0D"/>
          <w:sz w:val="24"/>
          <w:szCs w:val="24"/>
        </w:rPr>
        <w:t>о</w:t>
      </w:r>
      <w:r>
        <w:rPr>
          <w:rFonts w:ascii="Times New Roman" w:hAnsi="Times New Roman"/>
          <w:color w:val="0D0D0D"/>
          <w:sz w:val="24"/>
          <w:szCs w:val="24"/>
        </w:rPr>
        <w:t>кументация. Ледостав на прудах начинается со второй декады декабря и длится до третьей декады февраля. Средняя толщина льда-0,6 м. Половодье начинается с третьей декады февраля и заканчивается первыми числами апреля. Питание прудов происходит за счет атмосферных осадков и подземных вод верхнечетвертичных и палеогеновых о</w:t>
      </w:r>
      <w:r>
        <w:rPr>
          <w:rFonts w:ascii="Times New Roman" w:hAnsi="Times New Roman"/>
          <w:color w:val="0D0D0D"/>
          <w:sz w:val="24"/>
          <w:szCs w:val="24"/>
        </w:rPr>
        <w:t>т</w:t>
      </w:r>
      <w:r>
        <w:rPr>
          <w:rFonts w:ascii="Times New Roman" w:hAnsi="Times New Roman"/>
          <w:color w:val="0D0D0D"/>
          <w:sz w:val="24"/>
          <w:szCs w:val="24"/>
        </w:rPr>
        <w:t>ложений.</w:t>
      </w:r>
    </w:p>
    <w:p w:rsidR="007330E1" w:rsidRPr="00F325E0" w:rsidRDefault="00DC77D6" w:rsidP="00A320A4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330E1"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 w:rsidR="007330E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1.3.</w:t>
      </w:r>
      <w:r w:rsidR="005036BF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Климатические условия</w:t>
      </w:r>
    </w:p>
    <w:p w:rsidR="00AB3C16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По агроэкономическому районированию Ростовской области, территория Муниципального о</w:t>
      </w:r>
      <w:r w:rsidRPr="00F325E0">
        <w:rPr>
          <w:rFonts w:ascii="Times New Roman" w:hAnsi="Times New Roman"/>
          <w:color w:val="0D0D0D"/>
          <w:sz w:val="24"/>
          <w:szCs w:val="24"/>
        </w:rPr>
        <w:t>б</w:t>
      </w:r>
      <w:r w:rsidRPr="00F325E0">
        <w:rPr>
          <w:rFonts w:ascii="Times New Roman" w:hAnsi="Times New Roman"/>
          <w:color w:val="0D0D0D"/>
          <w:sz w:val="24"/>
          <w:szCs w:val="24"/>
        </w:rPr>
        <w:t>разования «</w:t>
      </w:r>
      <w:r w:rsidR="00B91734">
        <w:rPr>
          <w:rFonts w:ascii="Times New Roman" w:hAnsi="Times New Roman"/>
          <w:color w:val="0D0D0D"/>
          <w:sz w:val="24"/>
          <w:szCs w:val="24"/>
        </w:rPr>
        <w:t>Подгорненское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сельское  поселение» относится к  континентальному климатич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скому району, характеризующемуся недостаточным увлажнением. Среднегодовая температура воздуха – + 8</w:t>
      </w:r>
      <w:r w:rsidR="00B91734">
        <w:rPr>
          <w:rFonts w:ascii="Times New Roman" w:hAnsi="Times New Roman"/>
          <w:color w:val="0D0D0D"/>
          <w:sz w:val="24"/>
          <w:szCs w:val="24"/>
        </w:rPr>
        <w:t>,2</w:t>
      </w:r>
      <w:r w:rsidRPr="00F325E0">
        <w:rPr>
          <w:rFonts w:ascii="Times New Roman" w:hAnsi="Times New Roman"/>
          <w:color w:val="0D0D0D"/>
          <w:sz w:val="24"/>
          <w:szCs w:val="24"/>
          <w:vertAlign w:val="superscript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С. Среднемесячная температура самого холодного месяца в году (января) равна –   минус </w:t>
      </w:r>
      <w:r w:rsidR="00B91734">
        <w:rPr>
          <w:rFonts w:ascii="Times New Roman" w:hAnsi="Times New Roman"/>
          <w:color w:val="0D0D0D"/>
          <w:sz w:val="24"/>
          <w:szCs w:val="24"/>
        </w:rPr>
        <w:t>7</w:t>
      </w:r>
      <w:r w:rsidRPr="00F325E0">
        <w:rPr>
          <w:rFonts w:ascii="Times New Roman" w:hAnsi="Times New Roman"/>
          <w:color w:val="0D0D0D"/>
          <w:sz w:val="24"/>
          <w:szCs w:val="24"/>
        </w:rPr>
        <w:t>-</w:t>
      </w:r>
      <w:r w:rsidR="00B91734">
        <w:rPr>
          <w:rFonts w:ascii="Times New Roman" w:hAnsi="Times New Roman"/>
          <w:color w:val="0D0D0D"/>
          <w:sz w:val="24"/>
          <w:szCs w:val="24"/>
        </w:rPr>
        <w:t>8,5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>°С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>, абсолютный минимум достигает – минус 37°С. Продолжительность периода с устойчивыми морозами составляет около 3-х месяцев. Безморозный период начинается со вт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рой декады апреля и продолжается 1</w:t>
      </w:r>
      <w:r w:rsidR="00AB3C16">
        <w:rPr>
          <w:rFonts w:ascii="Times New Roman" w:hAnsi="Times New Roman"/>
          <w:color w:val="0D0D0D"/>
          <w:sz w:val="24"/>
          <w:szCs w:val="24"/>
        </w:rPr>
        <w:t>6</w:t>
      </w:r>
      <w:r w:rsidRPr="00F325E0">
        <w:rPr>
          <w:rFonts w:ascii="Times New Roman" w:hAnsi="Times New Roman"/>
          <w:color w:val="0D0D0D"/>
          <w:sz w:val="24"/>
          <w:szCs w:val="24"/>
        </w:rPr>
        <w:t>5-1</w:t>
      </w:r>
      <w:r w:rsidR="00AB3C16">
        <w:rPr>
          <w:rFonts w:ascii="Times New Roman" w:hAnsi="Times New Roman"/>
          <w:color w:val="0D0D0D"/>
          <w:sz w:val="24"/>
          <w:szCs w:val="24"/>
        </w:rPr>
        <w:t>75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дней. Глубина промерзания грунтов – </w:t>
      </w:r>
      <w:smartTag w:uri="urn:schemas-microsoft-com:office:smarttags" w:element="metricconverter">
        <w:smartTagPr>
          <w:attr w:name="ProductID" w:val="57 с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57 см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>. Высота снежного покрова – 1</w:t>
      </w:r>
      <w:r w:rsidR="00AB3C16">
        <w:rPr>
          <w:rFonts w:ascii="Times New Roman" w:hAnsi="Times New Roman"/>
          <w:color w:val="0D0D0D"/>
          <w:sz w:val="24"/>
          <w:szCs w:val="24"/>
        </w:rPr>
        <w:t>0</w:t>
      </w:r>
      <w:r w:rsidRPr="00F325E0">
        <w:rPr>
          <w:rFonts w:ascii="Times New Roman" w:hAnsi="Times New Roman"/>
          <w:color w:val="0D0D0D"/>
          <w:sz w:val="24"/>
          <w:szCs w:val="24"/>
        </w:rPr>
        <w:t>-</w:t>
      </w:r>
      <w:r w:rsidR="00AB3C16">
        <w:rPr>
          <w:rFonts w:ascii="Times New Roman" w:hAnsi="Times New Roman"/>
          <w:color w:val="0D0D0D"/>
          <w:sz w:val="24"/>
          <w:szCs w:val="24"/>
        </w:rPr>
        <w:t>15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см. Лето умеренно жаркое, средняя месячная температура июля +2</w:t>
      </w:r>
      <w:r w:rsidR="00AB3C16">
        <w:rPr>
          <w:rFonts w:ascii="Times New Roman" w:hAnsi="Times New Roman"/>
          <w:color w:val="0D0D0D"/>
          <w:sz w:val="24"/>
          <w:szCs w:val="24"/>
        </w:rPr>
        <w:t>2-23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>°С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 xml:space="preserve">, максимальная температура воздуха достигает +42°С. </w:t>
      </w:r>
      <w:r w:rsidR="00AB3C16">
        <w:rPr>
          <w:rFonts w:ascii="Times New Roman" w:hAnsi="Times New Roman"/>
          <w:color w:val="0D0D0D"/>
          <w:sz w:val="24"/>
          <w:szCs w:val="24"/>
        </w:rPr>
        <w:t>Отмечаются суховеи.</w:t>
      </w:r>
    </w:p>
    <w:p w:rsidR="00AB0946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B0946">
        <w:rPr>
          <w:rFonts w:ascii="Times New Roman" w:hAnsi="Times New Roman"/>
          <w:color w:val="0D0D0D"/>
          <w:sz w:val="24"/>
          <w:szCs w:val="24"/>
        </w:rPr>
        <w:tab/>
      </w:r>
      <w:r w:rsidRPr="00F325E0">
        <w:rPr>
          <w:rFonts w:ascii="Times New Roman" w:hAnsi="Times New Roman"/>
          <w:color w:val="0D0D0D"/>
          <w:sz w:val="24"/>
          <w:szCs w:val="24"/>
        </w:rPr>
        <w:t>Преобладающими ветрами являются ветры восточного направления</w:t>
      </w:r>
      <w:r w:rsidR="00AB3C16">
        <w:rPr>
          <w:rFonts w:ascii="Times New Roman" w:hAnsi="Times New Roman"/>
          <w:color w:val="0D0D0D"/>
          <w:sz w:val="24"/>
          <w:szCs w:val="24"/>
        </w:rPr>
        <w:t>. Зимой они прин</w:t>
      </w:r>
      <w:r w:rsidR="00AB3C16">
        <w:rPr>
          <w:rFonts w:ascii="Times New Roman" w:hAnsi="Times New Roman"/>
          <w:color w:val="0D0D0D"/>
          <w:sz w:val="24"/>
          <w:szCs w:val="24"/>
        </w:rPr>
        <w:t>о</w:t>
      </w:r>
      <w:r w:rsidR="00AB3C16">
        <w:rPr>
          <w:rFonts w:ascii="Times New Roman" w:hAnsi="Times New Roman"/>
          <w:color w:val="0D0D0D"/>
          <w:sz w:val="24"/>
          <w:szCs w:val="24"/>
        </w:rPr>
        <w:t>сят морозы и метели, лето</w:t>
      </w:r>
      <w:proofErr w:type="gramStart"/>
      <w:r w:rsidR="00AB3C16">
        <w:rPr>
          <w:rFonts w:ascii="Times New Roman" w:hAnsi="Times New Roman"/>
          <w:color w:val="0D0D0D"/>
          <w:sz w:val="24"/>
          <w:szCs w:val="24"/>
        </w:rPr>
        <w:t>м-</w:t>
      </w:r>
      <w:proofErr w:type="gramEnd"/>
      <w:r w:rsidR="00AB3C16">
        <w:rPr>
          <w:rFonts w:ascii="Times New Roman" w:hAnsi="Times New Roman"/>
          <w:color w:val="0D0D0D"/>
          <w:sz w:val="24"/>
          <w:szCs w:val="24"/>
        </w:rPr>
        <w:t xml:space="preserve"> зной и большое количество пыли.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В июле, августе в течение 6-14 дней дуют суховеи, которые часто переходят в земляные бури. Суховеи увеличивают дефицит влажности и иссушают почву. Количество ветреных дней в году составляет 305-314, т.е. около 86%.  </w:t>
      </w:r>
      <w:r w:rsidR="00AB3C16">
        <w:rPr>
          <w:rFonts w:ascii="Times New Roman" w:hAnsi="Times New Roman"/>
          <w:color w:val="0D0D0D"/>
          <w:sz w:val="24"/>
          <w:szCs w:val="24"/>
        </w:rPr>
        <w:t>Климат территории Подгорненского сельского поселения, как и территории Ремонтне</w:t>
      </w:r>
      <w:r w:rsidR="00AB3C16">
        <w:rPr>
          <w:rFonts w:ascii="Times New Roman" w:hAnsi="Times New Roman"/>
          <w:color w:val="0D0D0D"/>
          <w:sz w:val="24"/>
          <w:szCs w:val="24"/>
        </w:rPr>
        <w:t>н</w:t>
      </w:r>
      <w:r w:rsidR="00AB3C16">
        <w:rPr>
          <w:rFonts w:ascii="Times New Roman" w:hAnsi="Times New Roman"/>
          <w:color w:val="0D0D0D"/>
          <w:sz w:val="24"/>
          <w:szCs w:val="24"/>
        </w:rPr>
        <w:lastRenderedPageBreak/>
        <w:t xml:space="preserve">ского района в целом, является </w:t>
      </w:r>
      <w:proofErr w:type="gramStart"/>
      <w:r w:rsidR="00AB3C16">
        <w:rPr>
          <w:rFonts w:ascii="Times New Roman" w:hAnsi="Times New Roman"/>
          <w:color w:val="0D0D0D"/>
          <w:sz w:val="24"/>
          <w:szCs w:val="24"/>
        </w:rPr>
        <w:t>засушливым-количество</w:t>
      </w:r>
      <w:proofErr w:type="gramEnd"/>
      <w:r w:rsidR="00AB3C16">
        <w:rPr>
          <w:rFonts w:ascii="Times New Roman" w:hAnsi="Times New Roman"/>
          <w:color w:val="0D0D0D"/>
          <w:sz w:val="24"/>
          <w:szCs w:val="24"/>
        </w:rPr>
        <w:t xml:space="preserve"> осадков в среднем не превышает 350мм в год. </w:t>
      </w:r>
      <w:r w:rsidR="00AB0946">
        <w:rPr>
          <w:rFonts w:ascii="Times New Roman" w:hAnsi="Times New Roman"/>
          <w:color w:val="0D0D0D"/>
          <w:sz w:val="24"/>
          <w:szCs w:val="24"/>
        </w:rPr>
        <w:t>Наибольшее количество осадков-до 40%, выпадает летом, часто в виде ливней.</w:t>
      </w:r>
    </w:p>
    <w:p w:rsidR="00A1278D" w:rsidRPr="00F325E0" w:rsidRDefault="00AB0946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ab/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Одной из характеристик климатических условий </w:t>
      </w:r>
      <w:r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являются показатели агроклиматических ресурсов, то есть количественная оценка тепло- и вл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а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гообеспеченности растений и сельхозкультур, климатические условия, учитываемые в хозяйс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т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ве: количество осадков в вегетационный период, годовая сумма осадков, сумма температур за вегетационный период, продолжительность безморозного периода,  и т.д. Теплообеспеченность характеризуется суммой активных температур (среднесуточные температуры &gt;10°С), а влаг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о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обеспеченность характеризуется коэффициентом увлажнения, который определяется отнош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нием суммы атмосферных осадков к величине испаряемости.</w:t>
      </w:r>
    </w:p>
    <w:p w:rsidR="00A1278D" w:rsidRPr="00F325E0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Теплообеспеченность территории </w:t>
      </w:r>
      <w:r w:rsidR="00AB0946"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составляет 3 300°С. </w:t>
      </w:r>
    </w:p>
    <w:p w:rsidR="00A1278D" w:rsidRPr="00F325E0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Годовой коэффициент увлажнения (цветовой фон) территории </w:t>
      </w:r>
      <w:r w:rsidR="00AB0946"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ления составляет менее 0,33.</w:t>
      </w:r>
    </w:p>
    <w:p w:rsidR="00A1278D" w:rsidRPr="00F325E0" w:rsidRDefault="00A1278D" w:rsidP="00A1278D">
      <w:pPr>
        <w:tabs>
          <w:tab w:val="left" w:pos="4143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Эти данные свидетельствуют о весьма неблагоприятных условиях для  развития  земледелия из-за недостатка влаги для развития сельскохозяйственных культур.</w:t>
      </w:r>
    </w:p>
    <w:p w:rsidR="00A87092" w:rsidRPr="00F325E0" w:rsidRDefault="00B242B1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4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Показатели сферы жилищно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коммунального хозяйства муниципального образования</w:t>
      </w:r>
    </w:p>
    <w:p w:rsidR="00135DD2" w:rsidRPr="00F325E0" w:rsidRDefault="00135DD2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070D05" w:rsidRDefault="00135DD2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На территории </w:t>
      </w:r>
      <w:r w:rsidR="00AB0946">
        <w:rPr>
          <w:rFonts w:ascii="Times New Roman" w:hAnsi="Times New Roman"/>
          <w:color w:val="0D0D0D"/>
          <w:sz w:val="24"/>
          <w:szCs w:val="24"/>
        </w:rPr>
        <w:t>Подгорненского</w:t>
      </w:r>
      <w:r w:rsidR="00E30FE4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 предоставлением услуг в сфере жилищно-коммунального хозяйства занима</w:t>
      </w:r>
      <w:r w:rsidR="00070D05">
        <w:rPr>
          <w:rFonts w:ascii="Times New Roman" w:hAnsi="Times New Roman"/>
          <w:color w:val="0D0D0D"/>
          <w:sz w:val="24"/>
          <w:szCs w:val="24"/>
        </w:rPr>
        <w:t>ется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 организаци</w:t>
      </w:r>
      <w:r w:rsidR="00070D05">
        <w:rPr>
          <w:rFonts w:ascii="Times New Roman" w:hAnsi="Times New Roman"/>
          <w:color w:val="0D0D0D"/>
          <w:sz w:val="24"/>
          <w:szCs w:val="24"/>
        </w:rPr>
        <w:t>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ОАО  «Энер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госбыт Ростовэнер</w:t>
      </w:r>
      <w:r w:rsidR="00070D05">
        <w:rPr>
          <w:rFonts w:ascii="Times New Roman" w:hAnsi="Times New Roman"/>
          <w:color w:val="0D0D0D"/>
          <w:sz w:val="24"/>
          <w:szCs w:val="24"/>
        </w:rPr>
        <w:t>го», филиал «Орловский» ГУП РО «УРСВ»</w:t>
      </w:r>
      <w:proofErr w:type="gramStart"/>
      <w:r w:rsidR="00070D05">
        <w:rPr>
          <w:rFonts w:ascii="Times New Roman" w:hAnsi="Times New Roman"/>
          <w:color w:val="0D0D0D"/>
          <w:sz w:val="24"/>
          <w:szCs w:val="24"/>
        </w:rPr>
        <w:t xml:space="preserve"> ,</w:t>
      </w:r>
      <w:proofErr w:type="gramEnd"/>
      <w:r w:rsidR="00070D05">
        <w:rPr>
          <w:rFonts w:ascii="Times New Roman" w:hAnsi="Times New Roman"/>
          <w:color w:val="0D0D0D"/>
          <w:sz w:val="24"/>
          <w:szCs w:val="24"/>
        </w:rPr>
        <w:t xml:space="preserve"> ИП Бондаренко С.С., ОАО «Ростовтоппром». </w:t>
      </w:r>
      <w:proofErr w:type="gramStart"/>
      <w:r w:rsidR="00070D05">
        <w:rPr>
          <w:rFonts w:ascii="Times New Roman" w:hAnsi="Times New Roman"/>
          <w:color w:val="0D0D0D"/>
          <w:sz w:val="24"/>
          <w:szCs w:val="24"/>
        </w:rPr>
        <w:t>Специ</w:t>
      </w:r>
      <w:r w:rsidR="00070D05">
        <w:rPr>
          <w:rFonts w:ascii="Times New Roman" w:hAnsi="Times New Roman"/>
          <w:color w:val="0D0D0D"/>
          <w:sz w:val="24"/>
          <w:szCs w:val="24"/>
        </w:rPr>
        <w:t>а</w:t>
      </w:r>
      <w:r w:rsidR="00070D05">
        <w:rPr>
          <w:rFonts w:ascii="Times New Roman" w:hAnsi="Times New Roman"/>
          <w:color w:val="0D0D0D"/>
          <w:sz w:val="24"/>
          <w:szCs w:val="24"/>
        </w:rPr>
        <w:t>лизированной</w:t>
      </w:r>
      <w:proofErr w:type="gramEnd"/>
      <w:r w:rsidR="00070D05">
        <w:rPr>
          <w:rFonts w:ascii="Times New Roman" w:hAnsi="Times New Roman"/>
          <w:color w:val="0D0D0D"/>
          <w:sz w:val="24"/>
          <w:szCs w:val="24"/>
        </w:rPr>
        <w:t xml:space="preserve"> организации, занимающейся сбором и вывозом мусора на территории Подго</w:t>
      </w:r>
      <w:r w:rsidR="00070D05">
        <w:rPr>
          <w:rFonts w:ascii="Times New Roman" w:hAnsi="Times New Roman"/>
          <w:color w:val="0D0D0D"/>
          <w:sz w:val="24"/>
          <w:szCs w:val="24"/>
        </w:rPr>
        <w:t>р</w:t>
      </w:r>
      <w:r w:rsidR="00070D05">
        <w:rPr>
          <w:rFonts w:ascii="Times New Roman" w:hAnsi="Times New Roman"/>
          <w:color w:val="0D0D0D"/>
          <w:sz w:val="24"/>
          <w:szCs w:val="24"/>
        </w:rPr>
        <w:t>ненского сельского поселения нет. Сбор и вывоз мусора осуществляет СПК плезавод «Подго</w:t>
      </w:r>
      <w:r w:rsidR="00070D05">
        <w:rPr>
          <w:rFonts w:ascii="Times New Roman" w:hAnsi="Times New Roman"/>
          <w:color w:val="0D0D0D"/>
          <w:sz w:val="24"/>
          <w:szCs w:val="24"/>
        </w:rPr>
        <w:t>р</w:t>
      </w:r>
      <w:r w:rsidR="00070D05">
        <w:rPr>
          <w:rFonts w:ascii="Times New Roman" w:hAnsi="Times New Roman"/>
          <w:color w:val="0D0D0D"/>
          <w:sz w:val="24"/>
          <w:szCs w:val="24"/>
        </w:rPr>
        <w:t>ное» и ИП на добровольной основе.</w:t>
      </w:r>
    </w:p>
    <w:p w:rsidR="00135DD2" w:rsidRPr="00F325E0" w:rsidRDefault="00A1278D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 xml:space="preserve"> В настоящее время деятельность коммунального комплекса сельского поселения хара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к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теризуется неравномерным развитием систем коммунальной инфраструктуры поселения, ни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з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ким качеством предоставления коммунальных услуг, неэффективным использованием приро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д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ных ресурсов.</w:t>
      </w:r>
    </w:p>
    <w:p w:rsidR="00135DD2" w:rsidRPr="00F325E0" w:rsidRDefault="00135DD2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Причинами возникновения проблем является:</w:t>
      </w:r>
    </w:p>
    <w:p w:rsidR="00135DD2" w:rsidRPr="00F325E0" w:rsidRDefault="00135DD2" w:rsidP="00B85529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высокий процент изношенности коммунальной инфраструктуры, </w:t>
      </w:r>
    </w:p>
    <w:p w:rsidR="00135DD2" w:rsidRPr="00F325E0" w:rsidRDefault="00135DD2" w:rsidP="00B85529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неудовлетворительное техническое</w:t>
      </w:r>
      <w:r w:rsidR="00F829D4" w:rsidRPr="00F325E0">
        <w:rPr>
          <w:rFonts w:ascii="Times New Roman" w:hAnsi="Times New Roman"/>
          <w:color w:val="0D0D0D"/>
          <w:sz w:val="24"/>
          <w:szCs w:val="24"/>
        </w:rPr>
        <w:t xml:space="preserve"> состояние жилищного фонда.</w:t>
      </w:r>
    </w:p>
    <w:p w:rsidR="00135DD2" w:rsidRPr="00F325E0" w:rsidRDefault="00135DD2" w:rsidP="00B85529">
      <w:pPr>
        <w:spacing w:after="0"/>
        <w:ind w:firstLine="567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Следствием износа объектов ЖКХ является качество предоставляемых коммунальных у</w:t>
      </w:r>
      <w:r w:rsidRPr="00F325E0">
        <w:rPr>
          <w:rFonts w:ascii="Times New Roman" w:hAnsi="Times New Roman"/>
          <w:color w:val="0D0D0D"/>
          <w:sz w:val="24"/>
          <w:szCs w:val="24"/>
        </w:rPr>
        <w:t>с</w:t>
      </w:r>
      <w:r w:rsidRPr="00F325E0">
        <w:rPr>
          <w:rFonts w:ascii="Times New Roman" w:hAnsi="Times New Roman"/>
          <w:color w:val="0D0D0D"/>
          <w:sz w:val="24"/>
          <w:szCs w:val="24"/>
        </w:rPr>
        <w:t>луг, не соответствующее запросам потребителей. А в связи с</w:t>
      </w:r>
      <w:r w:rsidRPr="00F325E0">
        <w:rPr>
          <w:rFonts w:ascii="Times New Roman" w:hAnsi="Times New Roman"/>
          <w:iCs/>
          <w:color w:val="0D0D0D"/>
          <w:sz w:val="24"/>
          <w:szCs w:val="24"/>
        </w:rPr>
        <w:t xml:space="preserve"> наличием  потерь в 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системах вод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о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снабжения</w:t>
      </w:r>
      <w:r w:rsidRPr="00F325E0">
        <w:rPr>
          <w:rFonts w:ascii="Times New Roman" w:hAnsi="Times New Roman"/>
          <w:iCs/>
          <w:color w:val="0D0D0D"/>
          <w:sz w:val="24"/>
          <w:szCs w:val="24"/>
        </w:rPr>
        <w:t xml:space="preserve">, что в целом негативно сказывается на финансовых результатах их хозяйственной деятельности. </w:t>
      </w:r>
    </w:p>
    <w:p w:rsidR="00ED4B2F" w:rsidRPr="00F325E0" w:rsidRDefault="00582B02" w:rsidP="00B8552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Таблица 3</w:t>
      </w:r>
      <w:r w:rsidR="00135DD2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ED4B2F" w:rsidRPr="00F325E0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Ед. </w:t>
            </w:r>
          </w:p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пок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зателя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тыс</w:t>
            </w:r>
            <w:proofErr w:type="gramStart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.м</w:t>
            </w:r>
            <w:proofErr w:type="gramEnd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F829D4" w:rsidP="00D837CD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="00D837C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696A0F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,</w:t>
            </w:r>
            <w:r w:rsidR="00D837C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том числе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F829D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  <w:r w:rsidR="00D837C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,1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D837CD" w:rsidP="00D837CD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3,3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D837CD" w:rsidP="00D837CD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3,3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F3CC2" w:rsidRPr="00F325E0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3CC2" w:rsidRPr="00F325E0" w:rsidRDefault="009F3CC2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D4B2F" w:rsidRPr="00F325E0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F00BA2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F3CC2" w:rsidRPr="00F325E0" w:rsidTr="004110A4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C2" w:rsidRPr="00F325E0" w:rsidRDefault="009F3CC2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D4B2F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1E45A6" w:rsidP="001E45A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18,7</w:t>
            </w:r>
          </w:p>
        </w:tc>
      </w:tr>
      <w:tr w:rsidR="00ED4B2F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1E45A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13,5</w:t>
            </w:r>
          </w:p>
        </w:tc>
      </w:tr>
      <w:tr w:rsidR="00AB5CB6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Количество населенных пунктов </w:t>
            </w:r>
            <w:proofErr w:type="gramStart"/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обеспече</w:t>
            </w:r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</w:t>
            </w:r>
            <w:proofErr w:type="gramEnd"/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340980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шт</w:t>
            </w:r>
            <w:r w:rsidR="007A4F0C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1E45A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Газификация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137840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Отсутствует 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AB5CB6" w:rsidRPr="00F325E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1E45A6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СПК племзавод «Подгорное» (на добровол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ной основе)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110A4" w:rsidRPr="00F325E0" w:rsidTr="00C84F1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110A4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км</w:t>
            </w:r>
            <w:proofErr w:type="gramEnd"/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2724D2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</w:tr>
      <w:tr w:rsidR="004110A4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Количество населенных пунктов </w:t>
            </w:r>
            <w:proofErr w:type="gramStart"/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обеспече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="00696A0F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</w:t>
            </w:r>
            <w:proofErr w:type="gramEnd"/>
            <w:r w:rsidR="00696A0F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электроснабжением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340980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шт</w:t>
            </w:r>
            <w:r w:rsidR="004110A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696A0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</w:tbl>
    <w:p w:rsidR="001E45A6" w:rsidRDefault="001E45A6" w:rsidP="00B855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B186B" w:rsidRPr="00F325E0" w:rsidRDefault="00135DD2" w:rsidP="00B855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745E04" w:rsidRPr="00F325E0">
        <w:rPr>
          <w:rFonts w:ascii="Times New Roman" w:hAnsi="Times New Roman"/>
          <w:b/>
          <w:color w:val="0D0D0D"/>
          <w:sz w:val="24"/>
          <w:szCs w:val="24"/>
        </w:rPr>
        <w:t>Анализ текущего состояния систем т</w:t>
      </w:r>
      <w:r w:rsidR="000B186B" w:rsidRPr="00F325E0">
        <w:rPr>
          <w:rFonts w:ascii="Times New Roman" w:hAnsi="Times New Roman"/>
          <w:b/>
          <w:color w:val="0D0D0D"/>
          <w:sz w:val="24"/>
          <w:szCs w:val="24"/>
        </w:rPr>
        <w:t>еплоснабжени</w:t>
      </w:r>
      <w:r w:rsidR="00745E04" w:rsidRPr="00F325E0">
        <w:rPr>
          <w:rFonts w:ascii="Times New Roman" w:hAnsi="Times New Roman"/>
          <w:b/>
          <w:color w:val="0D0D0D"/>
          <w:sz w:val="24"/>
          <w:szCs w:val="24"/>
        </w:rPr>
        <w:t>я</w:t>
      </w:r>
    </w:p>
    <w:p w:rsidR="00137840" w:rsidRPr="00F325E0" w:rsidRDefault="00137840" w:rsidP="00137840">
      <w:pPr>
        <w:jc w:val="both"/>
        <w:rPr>
          <w:rStyle w:val="11"/>
          <w:rFonts w:ascii="Times New Roman" w:hAnsi="Times New Roman"/>
          <w:color w:val="0D0D0D"/>
          <w:sz w:val="24"/>
          <w:szCs w:val="24"/>
        </w:rPr>
      </w:pP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В настоящее время в с. </w:t>
      </w:r>
      <w:proofErr w:type="gramStart"/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Подгорном</w:t>
      </w:r>
      <w:proofErr w:type="gramEnd"/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, 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х. Цветном и х. Весёлом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централизованное теплоснабжение отсутствует. Частный сектор имеет печное отопление. Вид топлива  уголь. В 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с. </w:t>
      </w:r>
      <w:proofErr w:type="gramStart"/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Подгорное</w:t>
      </w:r>
      <w:proofErr w:type="gramEnd"/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шк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о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ла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 имеет собственную  угольную котельную, в подвале здания. 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Подгорненская врачебная а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м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булатория</w:t>
      </w:r>
      <w:proofErr w:type="gramStart"/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 ,</w:t>
      </w:r>
      <w:proofErr w:type="gramEnd"/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 МКУК «Подгорненский СДК», детский сад «Колокольчик» 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отаплива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ю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тся 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собс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т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венными</w:t>
      </w:r>
      <w:r w:rsidR="00524C69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котельн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ыми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. В остальных общественных зданиях печное отопление.</w:t>
      </w:r>
    </w:p>
    <w:p w:rsidR="00270134" w:rsidRPr="00F325E0" w:rsidRDefault="005A7735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6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.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745E0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систем  </w:t>
      </w:r>
      <w:r w:rsidR="00745E0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водоснабжения</w:t>
      </w:r>
    </w:p>
    <w:p w:rsidR="00524C69" w:rsidRDefault="00524C69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>
        <w:rPr>
          <w:color w:val="0D0D0D"/>
        </w:rPr>
        <w:t>На территории с. Подгорное действует автономная система водоснабжения, обеспечиваемая водой магистральный водопровод ГУП РО «УРСВ» филиал «Орловский»</w:t>
      </w:r>
      <w:proofErr w:type="gramStart"/>
      <w:r>
        <w:rPr>
          <w:color w:val="0D0D0D"/>
        </w:rPr>
        <w:t xml:space="preserve"> .</w:t>
      </w:r>
      <w:proofErr w:type="gramEnd"/>
    </w:p>
    <w:p w:rsidR="00117061" w:rsidRPr="00F325E0" w:rsidRDefault="00524C69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>
        <w:rPr>
          <w:color w:val="0D0D0D"/>
        </w:rPr>
        <w:t>К</w:t>
      </w:r>
      <w:r w:rsidR="00117061" w:rsidRPr="00F325E0">
        <w:rPr>
          <w:color w:val="0D0D0D"/>
        </w:rPr>
        <w:t>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</w:t>
      </w:r>
      <w:r w:rsidR="00117061" w:rsidRPr="00F325E0">
        <w:rPr>
          <w:color w:val="0D0D0D"/>
        </w:rPr>
        <w:t>о</w:t>
      </w:r>
      <w:r w:rsidR="00117061" w:rsidRPr="00F325E0">
        <w:rPr>
          <w:color w:val="0D0D0D"/>
        </w:rPr>
        <w:t>ванных систем питьевого водоснабжения. Контроль качества».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В </w:t>
      </w:r>
      <w:r w:rsidR="00524C69">
        <w:rPr>
          <w:color w:val="0D0D0D"/>
        </w:rPr>
        <w:t xml:space="preserve">х. Цветной </w:t>
      </w:r>
      <w:r w:rsidRPr="00F325E0">
        <w:rPr>
          <w:color w:val="0D0D0D"/>
        </w:rPr>
        <w:t xml:space="preserve">и </w:t>
      </w:r>
      <w:r w:rsidR="00524C69">
        <w:rPr>
          <w:color w:val="0D0D0D"/>
        </w:rPr>
        <w:t>х. Весёлый система водоснабжения отсутствует.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-  в связи с физическим износом водопроводных сетей, из-за коррозии металла и отложений в трубопроводах, качество воды ежегодно ухудшается.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- растет процент утечек особенно в сетях из стальных трубопроводов. Их срок службы соста</w:t>
      </w:r>
      <w:r w:rsidRPr="00F325E0">
        <w:rPr>
          <w:color w:val="0D0D0D"/>
        </w:rPr>
        <w:t>в</w:t>
      </w:r>
      <w:r w:rsidRPr="00F325E0">
        <w:rPr>
          <w:color w:val="0D0D0D"/>
        </w:rPr>
        <w:t>ляет 15 лет, тогда как срок службы чугунных трубопроводов – 35- 40 лет, полиэтиленовых б</w:t>
      </w:r>
      <w:r w:rsidRPr="00F325E0">
        <w:rPr>
          <w:color w:val="0D0D0D"/>
        </w:rPr>
        <w:t>о</w:t>
      </w:r>
      <w:r w:rsidRPr="00F325E0">
        <w:rPr>
          <w:color w:val="0D0D0D"/>
        </w:rPr>
        <w:t>лее 50 лет.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lastRenderedPageBreak/>
        <w:t>- износ водопроводных сетей составляет 70 %, вследствие чего число ежегодных порывов ув</w:t>
      </w:r>
      <w:r w:rsidRPr="00F325E0">
        <w:rPr>
          <w:color w:val="0D0D0D"/>
        </w:rPr>
        <w:t>е</w:t>
      </w:r>
      <w:r w:rsidRPr="00F325E0">
        <w:rPr>
          <w:color w:val="0D0D0D"/>
        </w:rPr>
        <w:t>личивается, а потери в сетях достигают 30% от объема воды поданной в сеть.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- текущий ремонт не решает проблемы сверхнормативных потерь на некоторых участках и ст</w:t>
      </w:r>
      <w:r w:rsidRPr="00F325E0">
        <w:rPr>
          <w:color w:val="0D0D0D"/>
        </w:rPr>
        <w:t>а</w:t>
      </w:r>
      <w:r w:rsidRPr="00F325E0">
        <w:rPr>
          <w:color w:val="0D0D0D"/>
        </w:rPr>
        <w:t>бильной подачи воды потребителю, поэтому необходимо выполнить ряд мероприятий на вод</w:t>
      </w:r>
      <w:r w:rsidRPr="00F325E0">
        <w:rPr>
          <w:color w:val="0D0D0D"/>
        </w:rPr>
        <w:t>о</w:t>
      </w:r>
      <w:r w:rsidRPr="00F325E0">
        <w:rPr>
          <w:color w:val="0D0D0D"/>
        </w:rPr>
        <w:t>проводных сетях, представленных в данной Программе.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</w:t>
      </w:r>
      <w:r w:rsidRPr="00F325E0">
        <w:rPr>
          <w:color w:val="0D0D0D"/>
        </w:rPr>
        <w:t>д</w:t>
      </w:r>
      <w:r w:rsidRPr="00F325E0">
        <w:rPr>
          <w:color w:val="0D0D0D"/>
        </w:rPr>
        <w:t>зору в сфере защиты прав потребителей и благополучия человека.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Проблемы водоснабжения  </w:t>
      </w:r>
      <w:r w:rsidR="00524C69">
        <w:rPr>
          <w:color w:val="0D0D0D"/>
        </w:rPr>
        <w:t>Подгорненского</w:t>
      </w:r>
      <w:r w:rsidRPr="00F325E0">
        <w:rPr>
          <w:color w:val="0D0D0D"/>
        </w:rPr>
        <w:t xml:space="preserve">  сельского поселения</w:t>
      </w:r>
      <w:proofErr w:type="gramStart"/>
      <w:r w:rsidRPr="00F325E0">
        <w:rPr>
          <w:color w:val="0D0D0D"/>
        </w:rPr>
        <w:t>:.</w:t>
      </w:r>
      <w:proofErr w:type="gramEnd"/>
    </w:p>
    <w:p w:rsidR="00524C69" w:rsidRDefault="00117061" w:rsidP="00524C69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- требуется </w:t>
      </w:r>
      <w:r w:rsidR="00524C69" w:rsidRPr="00F325E0">
        <w:rPr>
          <w:color w:val="0D0D0D"/>
        </w:rPr>
        <w:t xml:space="preserve"> </w:t>
      </w:r>
      <w:r w:rsidR="00524C69">
        <w:rPr>
          <w:color w:val="0D0D0D"/>
        </w:rPr>
        <w:t>ремонт</w:t>
      </w:r>
      <w:r w:rsidR="00524C69" w:rsidRPr="00F325E0">
        <w:rPr>
          <w:color w:val="0D0D0D"/>
        </w:rPr>
        <w:t xml:space="preserve"> водопроводных сетей;</w:t>
      </w:r>
    </w:p>
    <w:p w:rsidR="00524C69" w:rsidRDefault="00524C69" w:rsidP="00524C69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 ре</w:t>
      </w:r>
      <w:r>
        <w:rPr>
          <w:color w:val="0D0D0D"/>
        </w:rPr>
        <w:t>монт</w:t>
      </w:r>
      <w:r w:rsidRPr="00F325E0">
        <w:rPr>
          <w:color w:val="0D0D0D"/>
        </w:rPr>
        <w:t xml:space="preserve"> накопителей</w:t>
      </w:r>
      <w:r>
        <w:rPr>
          <w:color w:val="0D0D0D"/>
        </w:rPr>
        <w:t xml:space="preserve"> воды</w:t>
      </w:r>
      <w:r w:rsidRPr="00F325E0">
        <w:rPr>
          <w:color w:val="0D0D0D"/>
        </w:rPr>
        <w:t>;</w:t>
      </w:r>
    </w:p>
    <w:p w:rsidR="00524C69" w:rsidRDefault="00524C69" w:rsidP="00524C69">
      <w:pPr>
        <w:spacing w:after="0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524C69" w:rsidRDefault="00524C69" w:rsidP="00524C69">
      <w:pPr>
        <w:spacing w:after="0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-устройство подключения с водомерным узлом водонапорных башен с. Подгорное к централ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ному водопроводу на с. Ремонтное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;</w:t>
      </w:r>
      <w:proofErr w:type="gramEnd"/>
    </w:p>
    <w:p w:rsidR="00524C69" w:rsidRDefault="00524C69" w:rsidP="00524C69">
      <w:pPr>
        <w:spacing w:after="0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2B3AA4" w:rsidRPr="00F325E0" w:rsidRDefault="002B3AA4" w:rsidP="002B3AA4">
      <w:pPr>
        <w:spacing w:before="100" w:after="6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Подача воды питьевого качества предусматривается населению на хозяйственно-питьевые н</w:t>
      </w:r>
      <w:r w:rsidRPr="00F325E0">
        <w:rPr>
          <w:rFonts w:ascii="Times New Roman" w:hAnsi="Times New Roman"/>
          <w:color w:val="0D0D0D"/>
          <w:sz w:val="24"/>
          <w:szCs w:val="24"/>
        </w:rPr>
        <w:t>у</w:t>
      </w:r>
      <w:r w:rsidRPr="00F325E0">
        <w:rPr>
          <w:rFonts w:ascii="Times New Roman" w:hAnsi="Times New Roman"/>
          <w:color w:val="0D0D0D"/>
          <w:sz w:val="24"/>
          <w:szCs w:val="24"/>
        </w:rPr>
        <w:t>жды и полив, на технологические нужды производственных предприятий,  на пожаротушение.</w:t>
      </w:r>
    </w:p>
    <w:p w:rsidR="00643175" w:rsidRPr="00F325E0" w:rsidRDefault="001956D5" w:rsidP="00524C6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</w:t>
      </w:r>
      <w:bookmarkStart w:id="2" w:name="_Toc223509066" w:colFirst="0" w:colLast="0"/>
    </w:p>
    <w:p w:rsidR="00A508A6" w:rsidRPr="00F325E0" w:rsidRDefault="00E81B18" w:rsidP="00B85529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7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64317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</w:t>
      </w:r>
      <w:r w:rsidR="001117CE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систем газоснабжения</w:t>
      </w:r>
    </w:p>
    <w:p w:rsidR="00955846" w:rsidRPr="00F325E0" w:rsidRDefault="00955846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Газоснабжение населения сельского поселения бытовым газом осуществляется следующим о</w:t>
      </w:r>
      <w:r w:rsidRPr="00F325E0">
        <w:rPr>
          <w:color w:val="0D0D0D"/>
        </w:rPr>
        <w:t>б</w:t>
      </w:r>
      <w:r w:rsidRPr="00F325E0">
        <w:rPr>
          <w:color w:val="0D0D0D"/>
        </w:rPr>
        <w:t>разом:</w:t>
      </w:r>
    </w:p>
    <w:p w:rsidR="00955846" w:rsidRPr="00F325E0" w:rsidRDefault="00955846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 Населенные пункты </w:t>
      </w:r>
      <w:r w:rsidR="00524C69">
        <w:rPr>
          <w:color w:val="0D0D0D"/>
        </w:rPr>
        <w:t>Подгорненского</w:t>
      </w:r>
      <w:r w:rsidRPr="00F325E0">
        <w:rPr>
          <w:color w:val="0D0D0D"/>
        </w:rPr>
        <w:t xml:space="preserve"> сельского поселения не газифицированы. Население пользуется баллонным газом.</w:t>
      </w:r>
    </w:p>
    <w:p w:rsidR="00856DFE" w:rsidRDefault="00955846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В целях развития коммунальной инфраструктуры, для обеспечения населения природным газом необходимо осуществить прокладку газопроводов к с. </w:t>
      </w:r>
      <w:r w:rsidR="00524C69">
        <w:rPr>
          <w:color w:val="0D0D0D"/>
        </w:rPr>
        <w:t>Подгорное</w:t>
      </w:r>
      <w:r w:rsidRPr="00F325E0">
        <w:rPr>
          <w:color w:val="0D0D0D"/>
        </w:rPr>
        <w:t>, х</w:t>
      </w:r>
      <w:proofErr w:type="gramStart"/>
      <w:r w:rsidRPr="00F325E0">
        <w:rPr>
          <w:color w:val="0D0D0D"/>
        </w:rPr>
        <w:t>.</w:t>
      </w:r>
      <w:r w:rsidR="00856DFE">
        <w:rPr>
          <w:color w:val="0D0D0D"/>
        </w:rPr>
        <w:t>Ц</w:t>
      </w:r>
      <w:proofErr w:type="gramEnd"/>
      <w:r w:rsidR="00856DFE">
        <w:rPr>
          <w:color w:val="0D0D0D"/>
        </w:rPr>
        <w:t>ветной, х. Весёлый.</w:t>
      </w:r>
    </w:p>
    <w:p w:rsidR="00955846" w:rsidRPr="00F325E0" w:rsidRDefault="00856DFE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>
        <w:rPr>
          <w:color w:val="0D0D0D"/>
        </w:rPr>
        <w:t>Источником газоснабжения является существующий газопровод-отвод «Комсомольский</w:t>
      </w:r>
      <w:proofErr w:type="gramStart"/>
      <w:r>
        <w:rPr>
          <w:color w:val="0D0D0D"/>
        </w:rPr>
        <w:t>»-</w:t>
      </w:r>
      <w:proofErr w:type="gramEnd"/>
      <w:r>
        <w:rPr>
          <w:color w:val="0D0D0D"/>
        </w:rPr>
        <w:t xml:space="preserve">Ики –Бурул-Элиста». Сеть газопроводов предусматривается вдоль существующих улиц и проездов на допустимом расстоянии от коммуникаций и сооружений в соответствии со СН и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42-01-2002.</w:t>
      </w:r>
    </w:p>
    <w:p w:rsidR="000E078A" w:rsidRPr="00F325E0" w:rsidRDefault="003C610C" w:rsidP="00856DF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8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90438D" w:rsidRPr="00F325E0">
        <w:rPr>
          <w:rFonts w:ascii="Times New Roman" w:hAnsi="Times New Roman"/>
          <w:b/>
          <w:color w:val="0D0D0D"/>
          <w:sz w:val="24"/>
          <w:szCs w:val="24"/>
        </w:rPr>
        <w:t>Анализ текущего состояния сферы сбора твердых бытовых</w:t>
      </w:r>
      <w:r w:rsidR="006106AA" w:rsidRPr="00F325E0">
        <w:rPr>
          <w:rFonts w:ascii="Times New Roman" w:hAnsi="Times New Roman"/>
          <w:b/>
          <w:color w:val="0D0D0D"/>
          <w:sz w:val="24"/>
          <w:szCs w:val="24"/>
        </w:rPr>
        <w:t xml:space="preserve"> отход</w:t>
      </w:r>
      <w:r w:rsidR="0090438D" w:rsidRPr="00F325E0">
        <w:rPr>
          <w:rFonts w:ascii="Times New Roman" w:hAnsi="Times New Roman"/>
          <w:b/>
          <w:color w:val="0D0D0D"/>
          <w:sz w:val="24"/>
          <w:szCs w:val="24"/>
        </w:rPr>
        <w:t>ов</w:t>
      </w:r>
    </w:p>
    <w:p w:rsidR="00FF2282" w:rsidRPr="00F325E0" w:rsidRDefault="00FF2282" w:rsidP="00B85529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34AA4" w:rsidRPr="00F325E0" w:rsidRDefault="00B44DA5" w:rsidP="00B85529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</w:t>
      </w:r>
      <w:r w:rsidRPr="00F325E0">
        <w:rPr>
          <w:color w:val="0D0D0D"/>
        </w:rPr>
        <w:t>т</w:t>
      </w:r>
      <w:r w:rsidRPr="00F325E0">
        <w:rPr>
          <w:color w:val="0D0D0D"/>
        </w:rPr>
        <w:t xml:space="preserve">ный период </w:t>
      </w:r>
      <w:r w:rsidR="00B34AA4" w:rsidRPr="00F325E0">
        <w:rPr>
          <w:color w:val="0D0D0D"/>
        </w:rPr>
        <w:t xml:space="preserve"> </w:t>
      </w:r>
      <w:r w:rsidRPr="00F325E0">
        <w:rPr>
          <w:color w:val="0D0D0D"/>
        </w:rPr>
        <w:t>организована система сбора и вывоза твердых бытовых отходов</w:t>
      </w:r>
      <w:r w:rsidR="00B34AA4" w:rsidRPr="00F325E0">
        <w:rPr>
          <w:color w:val="0D0D0D"/>
        </w:rPr>
        <w:t>.</w:t>
      </w:r>
    </w:p>
    <w:p w:rsidR="00B34AA4" w:rsidRPr="00F325E0" w:rsidRDefault="00B34AA4" w:rsidP="00B85529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>Организация сб</w:t>
      </w:r>
      <w:r w:rsidR="00D02088" w:rsidRPr="00F325E0">
        <w:rPr>
          <w:color w:val="0D0D0D"/>
        </w:rPr>
        <w:t xml:space="preserve">ора и вывоза ТБО осуществляет </w:t>
      </w:r>
      <w:r w:rsidR="00856DFE">
        <w:rPr>
          <w:color w:val="0D0D0D"/>
        </w:rPr>
        <w:t>СПК племзавод «Подгорное» и И</w:t>
      </w:r>
      <w:r w:rsidR="00783A82">
        <w:rPr>
          <w:color w:val="0D0D0D"/>
        </w:rPr>
        <w:t>П</w:t>
      </w:r>
      <w:r w:rsidR="00856DFE">
        <w:rPr>
          <w:color w:val="0D0D0D"/>
        </w:rPr>
        <w:t xml:space="preserve"> на добровольной основе</w:t>
      </w:r>
      <w:r w:rsidR="00D02088" w:rsidRPr="00F325E0">
        <w:rPr>
          <w:color w:val="0D0D0D"/>
        </w:rPr>
        <w:t xml:space="preserve">, а также </w:t>
      </w:r>
      <w:r w:rsidRPr="00F325E0">
        <w:rPr>
          <w:color w:val="0D0D0D"/>
        </w:rPr>
        <w:t xml:space="preserve">самовывозом. </w:t>
      </w:r>
      <w:r w:rsidR="00B44DA5" w:rsidRPr="00F325E0">
        <w:rPr>
          <w:color w:val="0D0D0D"/>
        </w:rPr>
        <w:t xml:space="preserve">Собранные отходы вывозятся  на </w:t>
      </w:r>
      <w:r w:rsidR="004B56F6">
        <w:rPr>
          <w:color w:val="0D0D0D"/>
        </w:rPr>
        <w:t>полигон време</w:t>
      </w:r>
      <w:r w:rsidR="004B56F6">
        <w:rPr>
          <w:color w:val="0D0D0D"/>
        </w:rPr>
        <w:t>н</w:t>
      </w:r>
      <w:r w:rsidR="004B56F6">
        <w:rPr>
          <w:color w:val="0D0D0D"/>
        </w:rPr>
        <w:t xml:space="preserve">ного хранения отходов </w:t>
      </w:r>
      <w:r w:rsidR="00D02088" w:rsidRPr="00F325E0">
        <w:rPr>
          <w:color w:val="0D0D0D"/>
        </w:rPr>
        <w:t>с</w:t>
      </w:r>
      <w:proofErr w:type="gramStart"/>
      <w:r w:rsidR="00D02088" w:rsidRPr="00F325E0">
        <w:rPr>
          <w:color w:val="0D0D0D"/>
        </w:rPr>
        <w:t>.</w:t>
      </w:r>
      <w:r w:rsidR="004B56F6">
        <w:rPr>
          <w:color w:val="0D0D0D"/>
        </w:rPr>
        <w:t>П</w:t>
      </w:r>
      <w:proofErr w:type="gramEnd"/>
      <w:r w:rsidR="004B56F6">
        <w:rPr>
          <w:color w:val="0D0D0D"/>
        </w:rPr>
        <w:t>одгорное</w:t>
      </w:r>
      <w:r w:rsidRPr="00F325E0">
        <w:rPr>
          <w:color w:val="0D0D0D"/>
        </w:rPr>
        <w:t>.</w:t>
      </w:r>
      <w:r w:rsidR="00B44DA5" w:rsidRPr="00F325E0">
        <w:rPr>
          <w:color w:val="0D0D0D"/>
        </w:rPr>
        <w:t xml:space="preserve"> </w:t>
      </w:r>
    </w:p>
    <w:p w:rsidR="005F2D43" w:rsidRPr="00F325E0" w:rsidRDefault="005F2D43" w:rsidP="00B85529">
      <w:pPr>
        <w:pStyle w:val="S"/>
        <w:spacing w:line="276" w:lineRule="auto"/>
        <w:rPr>
          <w:b/>
          <w:color w:val="0D0D0D"/>
        </w:rPr>
      </w:pPr>
      <w:r w:rsidRPr="00F325E0">
        <w:rPr>
          <w:color w:val="0D0D0D"/>
        </w:rPr>
        <w:lastRenderedPageBreak/>
        <w:t>Необходимо установить на территории  поселения дополнительные мусорные контейн</w:t>
      </w:r>
      <w:r w:rsidRPr="00F325E0">
        <w:rPr>
          <w:color w:val="0D0D0D"/>
        </w:rPr>
        <w:t>е</w:t>
      </w:r>
      <w:r w:rsidRPr="00F325E0">
        <w:rPr>
          <w:color w:val="0D0D0D"/>
        </w:rPr>
        <w:t xml:space="preserve">ры  вместимостью </w:t>
      </w:r>
      <w:smartTag w:uri="urn:schemas-microsoft-com:office:smarttags" w:element="metricconverter">
        <w:smartTagPr>
          <w:attr w:name="ProductID" w:val="0,75 м"/>
        </w:smartTagPr>
        <w:r w:rsidRPr="00F325E0">
          <w:rPr>
            <w:color w:val="0D0D0D"/>
          </w:rPr>
          <w:t>0,75 м</w:t>
        </w:r>
      </w:smartTag>
      <w:proofErr w:type="gramStart"/>
      <w:r w:rsidRPr="00F325E0">
        <w:rPr>
          <w:color w:val="0D0D0D"/>
        </w:rPr>
        <w:t>.к</w:t>
      </w:r>
      <w:proofErr w:type="gramEnd"/>
      <w:r w:rsidRPr="00F325E0">
        <w:rPr>
          <w:color w:val="0D0D0D"/>
        </w:rPr>
        <w:t>уб. для сбора мусора на улицах поселения, а также обязать каждое предприятие и учреждения и организации установить урну для сбора мусора.</w:t>
      </w:r>
    </w:p>
    <w:p w:rsidR="00F44EB8" w:rsidRPr="00F325E0" w:rsidRDefault="00F44EB8" w:rsidP="00B85529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106AA" w:rsidRPr="00F325E0" w:rsidRDefault="003C610C" w:rsidP="00B85529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9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8A311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системы </w:t>
      </w:r>
      <w:r w:rsidR="008A311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водоотведения</w:t>
      </w:r>
    </w:p>
    <w:p w:rsidR="006106AA" w:rsidRPr="00F325E0" w:rsidRDefault="006106AA" w:rsidP="00B85529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1168B" w:rsidRPr="00F325E0" w:rsidRDefault="008A311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На сегодняшний день система централизованного водоотведения и последующая очис</w:t>
      </w:r>
      <w:r w:rsidRPr="00F325E0">
        <w:rPr>
          <w:rFonts w:ascii="Times New Roman" w:hAnsi="Times New Roman"/>
          <w:color w:val="0D0D0D"/>
          <w:sz w:val="24"/>
          <w:szCs w:val="24"/>
        </w:rPr>
        <w:t>т</w:t>
      </w:r>
      <w:r w:rsidRPr="00F325E0">
        <w:rPr>
          <w:rFonts w:ascii="Times New Roman" w:hAnsi="Times New Roman"/>
          <w:color w:val="0D0D0D"/>
          <w:sz w:val="24"/>
          <w:szCs w:val="24"/>
        </w:rPr>
        <w:t>ка в сельском поселении отсутствует. Из-за отсутствия централизованной канализационной системы стоки накапливаются в выгребных ямах</w:t>
      </w:r>
      <w:r w:rsidR="00A66F47" w:rsidRPr="00F325E0">
        <w:rPr>
          <w:rFonts w:ascii="Times New Roman" w:hAnsi="Times New Roman"/>
          <w:color w:val="0D0D0D"/>
          <w:sz w:val="24"/>
          <w:szCs w:val="24"/>
        </w:rPr>
        <w:t>.</w:t>
      </w:r>
    </w:p>
    <w:p w:rsidR="004B56F6" w:rsidRPr="00F325E0" w:rsidRDefault="004B56F6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1168B" w:rsidRPr="00F325E0" w:rsidRDefault="003C610C" w:rsidP="00B85529">
      <w:pPr>
        <w:spacing w:after="0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1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0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41168B" w:rsidRPr="00F325E0">
        <w:rPr>
          <w:rFonts w:ascii="Times New Roman" w:hAnsi="Times New Roman"/>
          <w:b/>
          <w:color w:val="0D0D0D"/>
          <w:sz w:val="24"/>
          <w:szCs w:val="24"/>
        </w:rPr>
        <w:t xml:space="preserve"> Анализ текущего состояния</w:t>
      </w:r>
      <w:r w:rsidR="008E342A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системы</w:t>
      </w:r>
      <w:r w:rsidR="0041168B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электроснабжения.</w:t>
      </w:r>
    </w:p>
    <w:p w:rsidR="00955846" w:rsidRPr="00F325E0" w:rsidRDefault="00955846" w:rsidP="00955846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Электроснабжение </w:t>
      </w:r>
      <w:r w:rsidR="004B56F6">
        <w:rPr>
          <w:color w:val="0D0D0D"/>
        </w:rPr>
        <w:t xml:space="preserve">жилищно-коммунального сектора </w:t>
      </w:r>
      <w:r w:rsidRPr="00F325E0">
        <w:rPr>
          <w:color w:val="0D0D0D"/>
        </w:rPr>
        <w:t xml:space="preserve"> </w:t>
      </w:r>
      <w:r w:rsidR="004B56F6">
        <w:rPr>
          <w:color w:val="0D0D0D"/>
        </w:rPr>
        <w:t>Подгорненского</w:t>
      </w:r>
      <w:r w:rsidRPr="00F325E0">
        <w:rPr>
          <w:color w:val="0D0D0D"/>
        </w:rPr>
        <w:t xml:space="preserve">  сельского посел</w:t>
      </w:r>
      <w:r w:rsidRPr="00F325E0">
        <w:rPr>
          <w:color w:val="0D0D0D"/>
        </w:rPr>
        <w:t>е</w:t>
      </w:r>
      <w:r w:rsidRPr="00F325E0">
        <w:rPr>
          <w:color w:val="0D0D0D"/>
        </w:rPr>
        <w:t xml:space="preserve">ния осуществляется от </w:t>
      </w:r>
      <w:r w:rsidR="004B56F6">
        <w:rPr>
          <w:color w:val="0D0D0D"/>
        </w:rPr>
        <w:t xml:space="preserve">существующих потребительских трансформаторных </w:t>
      </w:r>
      <w:r w:rsidRPr="00F325E0">
        <w:rPr>
          <w:color w:val="0D0D0D"/>
        </w:rPr>
        <w:t>подстанци</w:t>
      </w:r>
      <w:r w:rsidR="004B56F6">
        <w:rPr>
          <w:color w:val="0D0D0D"/>
        </w:rPr>
        <w:t xml:space="preserve">й 10/04, кВ. Питание ТП выполнено по фидерным воздушным линиям 10кВ от ПС-35/10, </w:t>
      </w:r>
      <w:proofErr w:type="gramStart"/>
      <w:r w:rsidR="004B56F6">
        <w:rPr>
          <w:color w:val="0D0D0D"/>
        </w:rPr>
        <w:t>расположе</w:t>
      </w:r>
      <w:r w:rsidR="004B56F6">
        <w:rPr>
          <w:color w:val="0D0D0D"/>
        </w:rPr>
        <w:t>н</w:t>
      </w:r>
      <w:r w:rsidR="004B56F6">
        <w:rPr>
          <w:color w:val="0D0D0D"/>
        </w:rPr>
        <w:t>ной</w:t>
      </w:r>
      <w:proofErr w:type="gramEnd"/>
      <w:r w:rsidR="004B56F6">
        <w:rPr>
          <w:color w:val="0D0D0D"/>
        </w:rPr>
        <w:t xml:space="preserve"> в с. Подгорное.</w:t>
      </w:r>
    </w:p>
    <w:p w:rsidR="0041168B" w:rsidRPr="00F325E0" w:rsidRDefault="00F940FF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Мероприятиями по развитию системы электроснабжения </w:t>
      </w:r>
      <w:r w:rsidR="00582B69">
        <w:rPr>
          <w:color w:val="0D0D0D"/>
        </w:rPr>
        <w:t>Подгорненского</w:t>
      </w:r>
      <w:r w:rsidR="00E30FE4" w:rsidRPr="00F325E0">
        <w:rPr>
          <w:color w:val="0D0D0D"/>
        </w:rPr>
        <w:t xml:space="preserve"> </w:t>
      </w:r>
      <w:r w:rsidRPr="00F325E0">
        <w:rPr>
          <w:color w:val="0D0D0D"/>
        </w:rPr>
        <w:t xml:space="preserve"> сельского п</w:t>
      </w:r>
      <w:r w:rsidRPr="00F325E0">
        <w:rPr>
          <w:color w:val="0D0D0D"/>
        </w:rPr>
        <w:t>о</w:t>
      </w:r>
      <w:r w:rsidRPr="00F325E0">
        <w:rPr>
          <w:color w:val="0D0D0D"/>
        </w:rPr>
        <w:t xml:space="preserve">селения станут: </w:t>
      </w:r>
    </w:p>
    <w:p w:rsidR="00420A8A" w:rsidRPr="00F325E0" w:rsidRDefault="00420A8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реконструкция существующего наружного осв</w:t>
      </w:r>
      <w:r w:rsidR="00DF7382" w:rsidRPr="00F325E0">
        <w:rPr>
          <w:rFonts w:ascii="Times New Roman" w:hAnsi="Times New Roman"/>
          <w:color w:val="0D0D0D"/>
          <w:sz w:val="24"/>
          <w:szCs w:val="24"/>
        </w:rPr>
        <w:t>ещения</w:t>
      </w:r>
      <w:proofErr w:type="gramStart"/>
      <w:r w:rsidR="00DF7382" w:rsidRPr="00F325E0">
        <w:rPr>
          <w:rFonts w:ascii="Times New Roman" w:hAnsi="Times New Roman"/>
          <w:color w:val="0D0D0D"/>
          <w:sz w:val="24"/>
          <w:szCs w:val="24"/>
        </w:rPr>
        <w:t xml:space="preserve"> ;</w:t>
      </w:r>
      <w:proofErr w:type="gramEnd"/>
    </w:p>
    <w:p w:rsidR="00420A8A" w:rsidRPr="00F325E0" w:rsidRDefault="00420A8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номию электрической энергии.</w:t>
      </w:r>
    </w:p>
    <w:p w:rsidR="00331572" w:rsidRPr="00F325E0" w:rsidRDefault="00331572" w:rsidP="00B85529">
      <w:pPr>
        <w:pStyle w:val="ae"/>
        <w:spacing w:after="0"/>
        <w:ind w:left="0"/>
        <w:contextualSpacing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bookmarkEnd w:id="2"/>
    <w:p w:rsidR="00EC7768" w:rsidRPr="00F325E0" w:rsidRDefault="00F71BED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. </w:t>
      </w:r>
      <w:r w:rsidR="00420A8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Основные цели и задачи</w:t>
      </w: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, сроки и этапы реализации  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</w:t>
      </w:r>
      <w:r w:rsidR="00420A8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рограммы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.</w:t>
      </w:r>
    </w:p>
    <w:p w:rsidR="00B85529" w:rsidRPr="00F325E0" w:rsidRDefault="00B85529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B85529" w:rsidRPr="00F325E0" w:rsidRDefault="00B85529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2.1. Основные цели Программы.</w:t>
      </w:r>
    </w:p>
    <w:p w:rsidR="00282435" w:rsidRPr="00F325E0" w:rsidRDefault="00282435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B85529" w:rsidRPr="00F325E0" w:rsidRDefault="00282435" w:rsidP="00B85529">
      <w:pPr>
        <w:pStyle w:val="a8"/>
        <w:ind w:firstLine="708"/>
        <w:jc w:val="both"/>
        <w:rPr>
          <w:rFonts w:ascii="Times New Roman" w:eastAsia="Arial" w:hAnsi="Times New Roman"/>
          <w:color w:val="0D0D0D"/>
          <w:sz w:val="24"/>
          <w:szCs w:val="24"/>
        </w:rPr>
      </w:pPr>
      <w:r w:rsidRPr="00F325E0">
        <w:rPr>
          <w:rFonts w:ascii="Times New Roman" w:eastAsia="Arial" w:hAnsi="Times New Roman"/>
          <w:color w:val="0D0D0D"/>
          <w:sz w:val="24"/>
          <w:szCs w:val="24"/>
        </w:rPr>
        <w:t>Основной целью Программы является создание условий для приведения объектов и с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е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 xml:space="preserve">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>на те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>р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 xml:space="preserve">ритории 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 xml:space="preserve"> </w:t>
      </w:r>
      <w:r w:rsidR="00690D47">
        <w:rPr>
          <w:rFonts w:ascii="Times New Roman" w:eastAsia="Arial" w:hAnsi="Times New Roman"/>
          <w:color w:val="0D0D0D"/>
          <w:sz w:val="24"/>
          <w:szCs w:val="24"/>
          <w:lang w:val="ru-RU"/>
        </w:rPr>
        <w:t>Подгорненского</w:t>
      </w:r>
      <w:r w:rsidR="00E30FE4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 xml:space="preserve"> </w:t>
      </w:r>
      <w:r w:rsidR="005B5212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 xml:space="preserve"> сельского 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поселени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>я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.</w:t>
      </w:r>
      <w:r w:rsidR="00B85529" w:rsidRPr="00F325E0">
        <w:rPr>
          <w:rFonts w:ascii="Times New Roman" w:eastAsia="Arial" w:hAnsi="Times New Roman"/>
          <w:color w:val="0D0D0D"/>
          <w:sz w:val="24"/>
          <w:szCs w:val="24"/>
          <w:lang w:val="ru-RU"/>
        </w:rPr>
        <w:t xml:space="preserve"> </w:t>
      </w:r>
    </w:p>
    <w:p w:rsidR="00282435" w:rsidRPr="00F325E0" w:rsidRDefault="00282435" w:rsidP="00B85529">
      <w:pPr>
        <w:pStyle w:val="a8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Программа направлена на снижение уровня износа, повышение качества предоставля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мых коммунальных услуг, улучшение экологической ситуации.</w:t>
      </w:r>
      <w:r w:rsidR="00B85529" w:rsidRPr="00F325E0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</w:t>
      </w:r>
      <w:r w:rsidRPr="00F325E0">
        <w:rPr>
          <w:rFonts w:ascii="Times New Roman" w:hAnsi="Times New Roman"/>
          <w:color w:val="0D0D0D"/>
          <w:sz w:val="24"/>
          <w:szCs w:val="24"/>
        </w:rPr>
        <w:t>и</w:t>
      </w:r>
      <w:r w:rsidRPr="00F325E0">
        <w:rPr>
          <w:rFonts w:ascii="Times New Roman" w:hAnsi="Times New Roman"/>
          <w:color w:val="0D0D0D"/>
          <w:sz w:val="24"/>
          <w:szCs w:val="24"/>
        </w:rPr>
        <w:t>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Pr="00F325E0" w:rsidRDefault="00282435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282435" w:rsidRPr="00F325E0" w:rsidRDefault="00B85529" w:rsidP="00B85529">
      <w:pPr>
        <w:pStyle w:val="a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2.2. </w:t>
      </w:r>
      <w:r w:rsidR="00282435" w:rsidRPr="00F325E0">
        <w:rPr>
          <w:rFonts w:ascii="Times New Roman" w:hAnsi="Times New Roman"/>
          <w:b/>
          <w:bCs/>
          <w:color w:val="0D0D0D"/>
          <w:sz w:val="24"/>
          <w:szCs w:val="24"/>
        </w:rPr>
        <w:t>Основные задачи Программы</w:t>
      </w:r>
      <w:r w:rsidRPr="00F325E0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  <w:r w:rsidR="00282435" w:rsidRPr="00F325E0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B85529" w:rsidRPr="00F325E0" w:rsidRDefault="00B85529" w:rsidP="00B85529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1. Инженерно-техническая оптимизация систем коммунальной инфраструктуры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85529" w:rsidRPr="00F325E0" w:rsidRDefault="00B85529" w:rsidP="00B85529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3.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4. Повышение качества 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>предоставляемых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 xml:space="preserve"> ЖКУ.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282435" w:rsidRPr="00F325E0" w:rsidRDefault="00B85529" w:rsidP="00B8552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8. Повышение уровня газификации населённых пунктов   сельского поселения.</w:t>
      </w:r>
    </w:p>
    <w:p w:rsidR="00B85529" w:rsidRPr="00F325E0" w:rsidRDefault="00282435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282435" w:rsidRPr="00F325E0" w:rsidRDefault="00B85529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2.3.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Сроки и этапы реализации П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>рограммы.</w:t>
      </w:r>
    </w:p>
    <w:p w:rsidR="00282435" w:rsidRPr="00F325E0" w:rsidRDefault="00282435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lastRenderedPageBreak/>
        <w:t>Программа действует с 1 января 201</w:t>
      </w:r>
      <w:r w:rsidR="00690D47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года по 31 декабря 20</w:t>
      </w:r>
      <w:r w:rsidR="00690D47">
        <w:rPr>
          <w:rFonts w:ascii="Times New Roman" w:hAnsi="Times New Roman" w:cs="Times New Roman"/>
          <w:color w:val="0D0D0D"/>
          <w:sz w:val="24"/>
          <w:szCs w:val="24"/>
        </w:rPr>
        <w:t>30</w:t>
      </w: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года. Реализация программы будет осуществляться весь период.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82435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3.1. Общие положения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факторами, определяющими направления разработки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</w:t>
      </w:r>
      <w:r w:rsidR="00B53215" w:rsidRPr="00F325E0">
        <w:rPr>
          <w:rFonts w:ascii="Times New Roman" w:hAnsi="Times New Roman"/>
          <w:color w:val="0D0D0D"/>
          <w:sz w:val="24"/>
          <w:szCs w:val="24"/>
        </w:rPr>
        <w:t>,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</w:t>
      </w:r>
      <w:r w:rsidRPr="00F325E0">
        <w:rPr>
          <w:rFonts w:ascii="Times New Roman" w:hAnsi="Times New Roman"/>
          <w:color w:val="0D0D0D"/>
          <w:sz w:val="24"/>
          <w:szCs w:val="24"/>
        </w:rPr>
        <w:t>т</w:t>
      </w:r>
      <w:r w:rsidRPr="00F325E0">
        <w:rPr>
          <w:rFonts w:ascii="Times New Roman" w:hAnsi="Times New Roman"/>
          <w:color w:val="0D0D0D"/>
          <w:sz w:val="24"/>
          <w:szCs w:val="24"/>
        </w:rPr>
        <w:t>ся: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тенденции социаль</w:t>
      </w:r>
      <w:r w:rsidR="00C2717A" w:rsidRPr="00F325E0">
        <w:rPr>
          <w:color w:val="0D0D0D"/>
        </w:rPr>
        <w:t>но-экономического развития поселения</w:t>
      </w:r>
      <w:r w:rsidRPr="00F325E0">
        <w:rPr>
          <w:color w:val="0D0D0D"/>
        </w:rPr>
        <w:t>, характеризующиеся незн</w:t>
      </w:r>
      <w:r w:rsidRPr="00F325E0">
        <w:rPr>
          <w:color w:val="0D0D0D"/>
        </w:rPr>
        <w:t>а</w:t>
      </w:r>
      <w:r w:rsidRPr="00F325E0">
        <w:rPr>
          <w:color w:val="0D0D0D"/>
        </w:rPr>
        <w:t>чительным снижением численности населения</w:t>
      </w:r>
      <w:r w:rsidR="00C2717A" w:rsidRPr="00F325E0">
        <w:rPr>
          <w:color w:val="0D0D0D"/>
        </w:rPr>
        <w:t>;</w:t>
      </w:r>
      <w:r w:rsidRPr="00F325E0">
        <w:rPr>
          <w:color w:val="0D0D0D"/>
        </w:rPr>
        <w:t xml:space="preserve"> 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  <w:lang w:eastAsia="en-US"/>
        </w:rPr>
        <w:t>состояние существующей системы коммунальной инфраструктуры</w:t>
      </w:r>
      <w:r w:rsidRPr="00F325E0">
        <w:rPr>
          <w:color w:val="0D0D0D"/>
        </w:rPr>
        <w:t>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 xml:space="preserve">перспективное строительство </w:t>
      </w:r>
      <w:r w:rsidR="00C2717A" w:rsidRPr="00F325E0">
        <w:rPr>
          <w:color w:val="0D0D0D"/>
        </w:rPr>
        <w:t>малоэтажных</w:t>
      </w:r>
      <w:r w:rsidRPr="00F325E0">
        <w:rPr>
          <w:color w:val="0D0D0D"/>
        </w:rPr>
        <w:t xml:space="preserve"> домов, направленное на улучшение ж</w:t>
      </w:r>
      <w:r w:rsidRPr="00F325E0">
        <w:rPr>
          <w:color w:val="0D0D0D"/>
        </w:rPr>
        <w:t>и</w:t>
      </w:r>
      <w:r w:rsidRPr="00F325E0">
        <w:rPr>
          <w:color w:val="0D0D0D"/>
        </w:rPr>
        <w:t>лищных условий граждан;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сохранение оценочных показателей потребления коммунальных услуг;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</w:t>
      </w:r>
      <w:r w:rsidRPr="00F325E0">
        <w:rPr>
          <w:rFonts w:ascii="Times New Roman" w:hAnsi="Times New Roman"/>
          <w:color w:val="0D0D0D"/>
          <w:sz w:val="24"/>
          <w:szCs w:val="24"/>
        </w:rPr>
        <w:t>у</w:t>
      </w:r>
      <w:r w:rsidRPr="00F325E0">
        <w:rPr>
          <w:rFonts w:ascii="Times New Roman" w:hAnsi="Times New Roman"/>
          <w:color w:val="0D0D0D"/>
          <w:sz w:val="24"/>
          <w:szCs w:val="24"/>
        </w:rPr>
        <w:t>нальной ин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фраструктуры,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условий их эксплуатации. Достижение целевых индикаторов в р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зультате реализации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рограммы характеризует будущую модель коммунального комплекса 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о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селе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н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ия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, посел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 xml:space="preserve">ния </w:t>
      </w:r>
      <w:r w:rsidRPr="00F325E0">
        <w:rPr>
          <w:rFonts w:ascii="Times New Roman" w:hAnsi="Times New Roman"/>
          <w:color w:val="0D0D0D"/>
          <w:sz w:val="24"/>
          <w:szCs w:val="24"/>
        </w:rPr>
        <w:t>разработан  по следующим направлениям: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строительство и модернизация оборудования, сетей организаций коммунального ко</w:t>
      </w:r>
      <w:r w:rsidRPr="00F325E0">
        <w:rPr>
          <w:color w:val="0D0D0D"/>
        </w:rPr>
        <w:t>м</w:t>
      </w:r>
      <w:r w:rsidRPr="00F325E0">
        <w:rPr>
          <w:color w:val="0D0D0D"/>
        </w:rPr>
        <w:t xml:space="preserve">плекса  в целях повышения качества товаров (услуг), улучшения </w:t>
      </w:r>
      <w:proofErr w:type="gramStart"/>
      <w:r w:rsidRPr="00F325E0">
        <w:rPr>
          <w:color w:val="0D0D0D"/>
        </w:rPr>
        <w:t>экологической</w:t>
      </w:r>
      <w:proofErr w:type="gramEnd"/>
      <w:r w:rsidRPr="00F325E0">
        <w:rPr>
          <w:color w:val="0D0D0D"/>
        </w:rPr>
        <w:t xml:space="preserve"> ситуации;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строительство и модернизация оборудования и сетей в целях подключения новых п</w:t>
      </w:r>
      <w:r w:rsidRPr="00F325E0">
        <w:rPr>
          <w:color w:val="0D0D0D"/>
        </w:rPr>
        <w:t>о</w:t>
      </w:r>
      <w:r w:rsidRPr="00F325E0">
        <w:rPr>
          <w:color w:val="0D0D0D"/>
        </w:rPr>
        <w:t>требителей в объектах капитального строительства;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</w:t>
      </w:r>
      <w:r w:rsidRPr="00F325E0">
        <w:rPr>
          <w:rFonts w:ascii="Times New Roman" w:hAnsi="Times New Roman"/>
          <w:color w:val="0D0D0D"/>
          <w:sz w:val="24"/>
          <w:szCs w:val="24"/>
        </w:rPr>
        <w:t>ь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ности в решении вопросов развития системы коммунальной инфраструктуры  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в сельском пос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лении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и срокам реализации.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  определены исходя из актуальности и э</w:t>
      </w:r>
      <w:r w:rsidRPr="00F325E0">
        <w:rPr>
          <w:rFonts w:ascii="Times New Roman" w:hAnsi="Times New Roman"/>
          <w:color w:val="0D0D0D"/>
          <w:sz w:val="24"/>
          <w:szCs w:val="24"/>
        </w:rPr>
        <w:t>ф</w:t>
      </w:r>
      <w:r w:rsidRPr="00F325E0">
        <w:rPr>
          <w:rFonts w:ascii="Times New Roman" w:hAnsi="Times New Roman"/>
          <w:color w:val="0D0D0D"/>
          <w:sz w:val="24"/>
          <w:szCs w:val="24"/>
        </w:rPr>
        <w:t>фективности мероприятий (в целях повышения качества товаров (услуг), улучшения экологич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ской ситуации). 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ния мощность, устройство точки подключения и врезку в существующие магистральные труб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проводы, коммунальные сети до границ участка застройки. От границ участка застройки и н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посредственно до объектов строительства прокладку необходимых коммуникаций осуществл</w:t>
      </w:r>
      <w:r w:rsidRPr="00F325E0">
        <w:rPr>
          <w:rFonts w:ascii="Times New Roman" w:hAnsi="Times New Roman"/>
          <w:color w:val="0D0D0D"/>
          <w:sz w:val="24"/>
          <w:szCs w:val="24"/>
        </w:rPr>
        <w:t>я</w:t>
      </w:r>
      <w:r w:rsidRPr="00F325E0">
        <w:rPr>
          <w:rFonts w:ascii="Times New Roman" w:hAnsi="Times New Roman"/>
          <w:color w:val="0D0D0D"/>
          <w:sz w:val="24"/>
          <w:szCs w:val="24"/>
        </w:rPr>
        <w:t>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рон.</w:t>
      </w:r>
    </w:p>
    <w:p w:rsidR="00F71BED" w:rsidRPr="00F325E0" w:rsidRDefault="0081021D" w:rsidP="001D0D5A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7</w:t>
      </w:r>
      <w:r w:rsidR="00F71BED" w:rsidRPr="00F325E0">
        <w:rPr>
          <w:rFonts w:ascii="Times New Roman" w:hAnsi="Times New Roman" w:cs="Times New Roman"/>
          <w:color w:val="0D0D0D"/>
        </w:rPr>
        <w:t>.</w:t>
      </w:r>
      <w:r w:rsidR="00B85529" w:rsidRPr="00F325E0">
        <w:rPr>
          <w:rFonts w:ascii="Times New Roman" w:hAnsi="Times New Roman" w:cs="Times New Roman"/>
          <w:color w:val="0D0D0D"/>
        </w:rPr>
        <w:t xml:space="preserve"> И</w:t>
      </w:r>
      <w:r w:rsidR="00F71BED" w:rsidRPr="00F325E0">
        <w:rPr>
          <w:rFonts w:ascii="Times New Roman" w:hAnsi="Times New Roman" w:cs="Times New Roman"/>
          <w:color w:val="0D0D0D"/>
        </w:rPr>
        <w:t xml:space="preserve">сточниками финансирования мероприятий Программы являются средства </w:t>
      </w:r>
      <w:r w:rsidR="00B85529" w:rsidRPr="00F325E0">
        <w:rPr>
          <w:rFonts w:ascii="Times New Roman" w:hAnsi="Times New Roman" w:cs="Times New Roman"/>
          <w:color w:val="0D0D0D"/>
        </w:rPr>
        <w:t xml:space="preserve">областного </w:t>
      </w:r>
      <w:r w:rsidR="00F71BED" w:rsidRPr="00F325E0">
        <w:rPr>
          <w:rFonts w:ascii="Times New Roman" w:hAnsi="Times New Roman" w:cs="Times New Roman"/>
          <w:color w:val="0D0D0D"/>
        </w:rPr>
        <w:t>бю</w:t>
      </w:r>
      <w:r w:rsidR="00F71BED" w:rsidRPr="00F325E0">
        <w:rPr>
          <w:rFonts w:ascii="Times New Roman" w:hAnsi="Times New Roman" w:cs="Times New Roman"/>
          <w:color w:val="0D0D0D"/>
        </w:rPr>
        <w:t>д</w:t>
      </w:r>
      <w:r w:rsidR="00F71BED" w:rsidRPr="00F325E0">
        <w:rPr>
          <w:rFonts w:ascii="Times New Roman" w:hAnsi="Times New Roman" w:cs="Times New Roman"/>
          <w:color w:val="0D0D0D"/>
        </w:rPr>
        <w:t xml:space="preserve">жета, </w:t>
      </w:r>
      <w:r w:rsidR="00B85529" w:rsidRPr="00F325E0">
        <w:rPr>
          <w:rFonts w:ascii="Times New Roman" w:hAnsi="Times New Roman" w:cs="Times New Roman"/>
          <w:color w:val="0D0D0D"/>
        </w:rPr>
        <w:t xml:space="preserve">местного </w:t>
      </w:r>
      <w:r w:rsidR="00F71BED" w:rsidRPr="00F325E0">
        <w:rPr>
          <w:rFonts w:ascii="Times New Roman" w:hAnsi="Times New Roman" w:cs="Times New Roman"/>
          <w:color w:val="0D0D0D"/>
        </w:rPr>
        <w:t xml:space="preserve">бюджета. Объемы финансирования мероприятий из </w:t>
      </w:r>
      <w:r w:rsidR="001D0D5A" w:rsidRPr="00F325E0">
        <w:rPr>
          <w:rFonts w:ascii="Times New Roman" w:hAnsi="Times New Roman" w:cs="Times New Roman"/>
          <w:color w:val="0D0D0D"/>
        </w:rPr>
        <w:t xml:space="preserve">областного </w:t>
      </w:r>
      <w:r w:rsidR="00F71BED" w:rsidRPr="00F325E0">
        <w:rPr>
          <w:rFonts w:ascii="Times New Roman" w:hAnsi="Times New Roman" w:cs="Times New Roman"/>
          <w:color w:val="0D0D0D"/>
        </w:rPr>
        <w:t xml:space="preserve"> бюджета опр</w:t>
      </w:r>
      <w:r w:rsidR="00F71BED" w:rsidRPr="00F325E0">
        <w:rPr>
          <w:rFonts w:ascii="Times New Roman" w:hAnsi="Times New Roman" w:cs="Times New Roman"/>
          <w:color w:val="0D0D0D"/>
        </w:rPr>
        <w:t>е</w:t>
      </w:r>
      <w:r w:rsidR="00F71BED" w:rsidRPr="00F325E0">
        <w:rPr>
          <w:rFonts w:ascii="Times New Roman" w:hAnsi="Times New Roman" w:cs="Times New Roman"/>
          <w:color w:val="0D0D0D"/>
        </w:rPr>
        <w:t>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</w:t>
      </w:r>
      <w:r w:rsidR="00F71BED" w:rsidRPr="00F325E0">
        <w:rPr>
          <w:rFonts w:ascii="Times New Roman" w:hAnsi="Times New Roman" w:cs="Times New Roman"/>
          <w:color w:val="0D0D0D"/>
        </w:rPr>
        <w:t>ы</w:t>
      </w:r>
      <w:r w:rsidR="00F71BED" w:rsidRPr="00F325E0">
        <w:rPr>
          <w:rFonts w:ascii="Times New Roman" w:hAnsi="Times New Roman" w:cs="Times New Roman"/>
          <w:color w:val="0D0D0D"/>
        </w:rPr>
        <w:t>дущем финансовом году.</w:t>
      </w:r>
      <w:r w:rsidR="001D0D5A" w:rsidRPr="00F325E0">
        <w:rPr>
          <w:rFonts w:ascii="Times New Roman" w:hAnsi="Times New Roman" w:cs="Times New Roman"/>
          <w:color w:val="0D0D0D"/>
        </w:rPr>
        <w:t xml:space="preserve"> </w:t>
      </w:r>
      <w:r w:rsidR="00F71BED" w:rsidRPr="00F325E0">
        <w:rPr>
          <w:rFonts w:ascii="Times New Roman" w:hAnsi="Times New Roman" w:cs="Times New Roman"/>
          <w:color w:val="0D0D0D"/>
        </w:rPr>
        <w:t>Если мероприятие реализуется в течение нескольких лет, то количес</w:t>
      </w:r>
      <w:r w:rsidR="00F71BED" w:rsidRPr="00F325E0">
        <w:rPr>
          <w:rFonts w:ascii="Times New Roman" w:hAnsi="Times New Roman" w:cs="Times New Roman"/>
          <w:color w:val="0D0D0D"/>
        </w:rPr>
        <w:t>т</w:t>
      </w:r>
      <w:r w:rsidR="00F71BED" w:rsidRPr="00F325E0">
        <w:rPr>
          <w:rFonts w:ascii="Times New Roman" w:hAnsi="Times New Roman" w:cs="Times New Roman"/>
          <w:color w:val="0D0D0D"/>
        </w:rPr>
        <w:t>венные и стоимостные показатели распределяются по годам по этапам, что обуславливает пр</w:t>
      </w:r>
      <w:r w:rsidR="00F71BED" w:rsidRPr="00F325E0">
        <w:rPr>
          <w:rFonts w:ascii="Times New Roman" w:hAnsi="Times New Roman" w:cs="Times New Roman"/>
          <w:color w:val="0D0D0D"/>
        </w:rPr>
        <w:t>и</w:t>
      </w:r>
      <w:r w:rsidR="00F71BED" w:rsidRPr="00F325E0">
        <w:rPr>
          <w:rFonts w:ascii="Times New Roman" w:hAnsi="Times New Roman" w:cs="Times New Roman"/>
          <w:color w:val="0D0D0D"/>
        </w:rPr>
        <w:t xml:space="preserve">ведение в таблицах программы долей единиц. </w:t>
      </w:r>
    </w:p>
    <w:p w:rsidR="00F71BED" w:rsidRPr="00F325E0" w:rsidRDefault="00F71BED" w:rsidP="001D0D5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lastRenderedPageBreak/>
        <w:t>Собственные средства организаций коммунального комплекса, направленные на реализ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>цию мероприятий по повышению качества товаров (услуг), улучшению экологической ситу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>ции представляют собой величину амортизационных отчислений (кроме сферы теплоснабж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 xml:space="preserve">ния), начисленных </w:t>
      </w:r>
      <w:proofErr w:type="gramStart"/>
      <w:r w:rsidRPr="00F325E0">
        <w:rPr>
          <w:rFonts w:ascii="Times New Roman" w:hAnsi="Times New Roman" w:cs="Times New Roman"/>
          <w:color w:val="0D0D0D"/>
        </w:rPr>
        <w:t>на</w:t>
      </w:r>
      <w:proofErr w:type="gramEnd"/>
      <w:r w:rsidRPr="00F325E0">
        <w:rPr>
          <w:rFonts w:ascii="Times New Roman" w:hAnsi="Times New Roman" w:cs="Times New Roman"/>
          <w:color w:val="0D0D0D"/>
        </w:rPr>
        <w:t xml:space="preserve"> основные средства, существующие и построенные (модернизированные) в рамках соответствующих мероприятий. 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81021D" w:rsidRPr="00F325E0" w:rsidRDefault="0081021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3D2734" w:rsidRPr="00F325E0" w:rsidRDefault="003D2734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3D2734" w:rsidRPr="00F325E0" w:rsidRDefault="008E342A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2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</w:t>
      </w:r>
      <w:r w:rsidR="003D273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Система водоснабжения</w:t>
      </w:r>
    </w:p>
    <w:p w:rsidR="003D2734" w:rsidRDefault="003D2734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 xml:space="preserve">реализации мероприятий </w:t>
      </w:r>
      <w:r w:rsidR="001D0D5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рограммы комплексного развития системы водоснабжения потребителей </w:t>
      </w:r>
      <w:r w:rsidR="00000DA1" w:rsidRPr="00F325E0">
        <w:rPr>
          <w:rFonts w:ascii="Times New Roman" w:hAnsi="Times New Roman"/>
          <w:color w:val="0D0D0D"/>
          <w:sz w:val="24"/>
          <w:szCs w:val="24"/>
        </w:rPr>
        <w:t>поселения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4E05F8" w:rsidRDefault="004E05F8" w:rsidP="004E05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D0D0D"/>
        </w:rPr>
      </w:pPr>
      <w:r>
        <w:rPr>
          <w:color w:val="0D0D0D"/>
        </w:rPr>
        <w:t xml:space="preserve">- </w:t>
      </w:r>
      <w:r w:rsidRPr="00F325E0">
        <w:rPr>
          <w:color w:val="0D0D0D"/>
        </w:rPr>
        <w:t xml:space="preserve"> </w:t>
      </w:r>
      <w:r>
        <w:rPr>
          <w:color w:val="0D0D0D"/>
        </w:rPr>
        <w:t>ремонт</w:t>
      </w:r>
      <w:r w:rsidRPr="00F325E0">
        <w:rPr>
          <w:color w:val="0D0D0D"/>
        </w:rPr>
        <w:t xml:space="preserve"> водопроводных сетей;</w:t>
      </w:r>
    </w:p>
    <w:p w:rsidR="004E05F8" w:rsidRDefault="004E05F8" w:rsidP="004E05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D0D0D"/>
        </w:rPr>
      </w:pPr>
      <w:r w:rsidRPr="00F325E0">
        <w:rPr>
          <w:color w:val="0D0D0D"/>
        </w:rPr>
        <w:t>- ре</w:t>
      </w:r>
      <w:r>
        <w:rPr>
          <w:color w:val="0D0D0D"/>
        </w:rPr>
        <w:t>монт</w:t>
      </w:r>
      <w:r w:rsidRPr="00F325E0">
        <w:rPr>
          <w:color w:val="0D0D0D"/>
        </w:rPr>
        <w:t xml:space="preserve"> накопителей</w:t>
      </w:r>
      <w:r>
        <w:rPr>
          <w:color w:val="0D0D0D"/>
        </w:rPr>
        <w:t xml:space="preserve"> воды</w:t>
      </w:r>
      <w:r w:rsidRPr="00F325E0">
        <w:rPr>
          <w:color w:val="0D0D0D"/>
        </w:rPr>
        <w:t>;</w:t>
      </w:r>
    </w:p>
    <w:p w:rsidR="004E05F8" w:rsidRDefault="004E05F8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4E05F8" w:rsidRDefault="004E05F8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-устройство подключения с водомерным узлом водонапорных башен с. Подгорное к централ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ному водопроводу на с. Ремонтное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;</w:t>
      </w:r>
      <w:proofErr w:type="gramEnd"/>
    </w:p>
    <w:p w:rsidR="004E05F8" w:rsidRDefault="004E05F8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000DA1" w:rsidRPr="00F325E0" w:rsidRDefault="00000DA1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3D2734" w:rsidRPr="00F325E0" w:rsidRDefault="00000DA1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3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газ</w:t>
      </w:r>
      <w:r w:rsidR="008E342A" w:rsidRPr="00F325E0">
        <w:rPr>
          <w:rFonts w:ascii="Times New Roman" w:hAnsi="Times New Roman"/>
          <w:b/>
          <w:color w:val="0D0D0D"/>
          <w:sz w:val="24"/>
          <w:szCs w:val="24"/>
        </w:rPr>
        <w:t>оснабжения</w:t>
      </w:r>
    </w:p>
    <w:p w:rsidR="00000DA1" w:rsidRPr="00F325E0" w:rsidRDefault="00000DA1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</w:t>
      </w:r>
      <w:proofErr w:type="gramStart"/>
      <w:r w:rsidRPr="00F325E0">
        <w:rPr>
          <w:rFonts w:ascii="Times New Roman" w:hAnsi="Times New Roman"/>
          <w:color w:val="0D0D0D"/>
          <w:sz w:val="24"/>
          <w:szCs w:val="24"/>
        </w:rPr>
        <w:t xml:space="preserve">реализации мероприятий </w:t>
      </w:r>
      <w:r w:rsidR="001D0D5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 комплексного развития системы водоснабжения потребителей поселения</w:t>
      </w:r>
      <w:proofErr w:type="gramEnd"/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603BC8" w:rsidRPr="00F325E0" w:rsidRDefault="005036BF" w:rsidP="005036BF">
      <w:pPr>
        <w:tabs>
          <w:tab w:val="num" w:pos="567"/>
        </w:tabs>
        <w:spacing w:before="120" w:after="120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81021D" w:rsidRPr="00F325E0">
        <w:rPr>
          <w:rFonts w:ascii="Times New Roman" w:hAnsi="Times New Roman"/>
          <w:color w:val="0D0D0D"/>
          <w:sz w:val="24"/>
          <w:szCs w:val="24"/>
        </w:rPr>
        <w:t>Строительство газопровода и газораспределительных станций</w:t>
      </w:r>
      <w:proofErr w:type="gramStart"/>
      <w:r w:rsidR="0081021D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03BC8" w:rsidRPr="00F325E0">
        <w:rPr>
          <w:rFonts w:ascii="Times New Roman" w:hAnsi="Times New Roman"/>
          <w:color w:val="0D0D0D"/>
          <w:sz w:val="24"/>
          <w:szCs w:val="24"/>
        </w:rPr>
        <w:t>;</w:t>
      </w:r>
      <w:proofErr w:type="gramEnd"/>
    </w:p>
    <w:p w:rsidR="00DD4AF0" w:rsidRPr="00F325E0" w:rsidRDefault="005036BF" w:rsidP="005036BF">
      <w:pPr>
        <w:tabs>
          <w:tab w:val="num" w:pos="567"/>
          <w:tab w:val="num" w:pos="3060"/>
        </w:tabs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</w:t>
      </w:r>
    </w:p>
    <w:p w:rsidR="00DD4AF0" w:rsidRPr="00F325E0" w:rsidRDefault="00DD4AF0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DD4AF0" w:rsidRPr="00F325E0" w:rsidRDefault="00DD4AF0" w:rsidP="00B85529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сбора и вывоза твердых бытовых отходов</w:t>
      </w:r>
    </w:p>
    <w:p w:rsidR="00DD4AF0" w:rsidRPr="00F325E0" w:rsidRDefault="00DD4AF0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pacing w:val="-2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</w:t>
      </w:r>
      <w:r w:rsidR="009F439D" w:rsidRPr="00F325E0">
        <w:rPr>
          <w:rFonts w:ascii="Times New Roman" w:hAnsi="Times New Roman" w:cs="Times New Roman"/>
          <w:color w:val="0D0D0D"/>
        </w:rPr>
        <w:t xml:space="preserve">аторами </w:t>
      </w:r>
      <w:proofErr w:type="gramStart"/>
      <w:r w:rsidR="009F439D" w:rsidRPr="00F325E0">
        <w:rPr>
          <w:rFonts w:ascii="Times New Roman" w:hAnsi="Times New Roman" w:cs="Times New Roman"/>
          <w:color w:val="0D0D0D"/>
        </w:rPr>
        <w:t>реализации мероприятий П</w:t>
      </w:r>
      <w:r w:rsidRPr="00F325E0">
        <w:rPr>
          <w:rFonts w:ascii="Times New Roman" w:hAnsi="Times New Roman" w:cs="Times New Roman"/>
          <w:color w:val="0D0D0D"/>
        </w:rPr>
        <w:t>рограммы комплексного развития  системы сбора</w:t>
      </w:r>
      <w:proofErr w:type="gramEnd"/>
      <w:r w:rsidRPr="00F325E0">
        <w:rPr>
          <w:rFonts w:ascii="Times New Roman" w:hAnsi="Times New Roman" w:cs="Times New Roman"/>
          <w:color w:val="0D0D0D"/>
        </w:rPr>
        <w:t xml:space="preserve"> и вывоза твердых бытовых отходов </w:t>
      </w:r>
      <w:r w:rsidR="00BA4A32" w:rsidRPr="00F325E0">
        <w:rPr>
          <w:rFonts w:ascii="Times New Roman" w:hAnsi="Times New Roman" w:cs="Times New Roman"/>
          <w:color w:val="0D0D0D"/>
        </w:rPr>
        <w:t>потребителей поселения</w:t>
      </w:r>
      <w:r w:rsidRPr="00F325E0">
        <w:rPr>
          <w:rFonts w:ascii="Times New Roman" w:hAnsi="Times New Roman" w:cs="Times New Roman"/>
          <w:color w:val="0D0D0D"/>
          <w:spacing w:val="-2"/>
        </w:rPr>
        <w:t>, являю</w:t>
      </w:r>
      <w:r w:rsidRPr="00F325E0">
        <w:rPr>
          <w:rFonts w:ascii="Times New Roman" w:hAnsi="Times New Roman" w:cs="Times New Roman"/>
          <w:color w:val="0D0D0D"/>
          <w:spacing w:val="-2"/>
        </w:rPr>
        <w:t>т</w:t>
      </w:r>
      <w:r w:rsidRPr="00F325E0">
        <w:rPr>
          <w:rFonts w:ascii="Times New Roman" w:hAnsi="Times New Roman" w:cs="Times New Roman"/>
          <w:color w:val="0D0D0D"/>
          <w:spacing w:val="-2"/>
        </w:rPr>
        <w:t>ся:</w:t>
      </w:r>
    </w:p>
    <w:p w:rsidR="0081021D" w:rsidRPr="00F325E0" w:rsidRDefault="005036BF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DD4AF0" w:rsidRPr="00F325E0">
        <w:rPr>
          <w:rFonts w:ascii="Times New Roman" w:hAnsi="Times New Roman" w:cs="Times New Roman"/>
          <w:color w:val="0D0D0D"/>
        </w:rPr>
        <w:t xml:space="preserve">Приобретение мусорных контейнеров </w:t>
      </w:r>
    </w:p>
    <w:p w:rsidR="00DD4AF0" w:rsidRPr="00F325E0" w:rsidRDefault="005036BF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DD4AF0" w:rsidRPr="00F325E0">
        <w:rPr>
          <w:rFonts w:ascii="Times New Roman" w:hAnsi="Times New Roman" w:cs="Times New Roman"/>
          <w:color w:val="0D0D0D"/>
        </w:rPr>
        <w:t>Организация в поселении раздельного сбора мусора (перспектива).</w:t>
      </w:r>
    </w:p>
    <w:p w:rsidR="00DD4AF0" w:rsidRPr="00F325E0" w:rsidRDefault="00DD4AF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BA4A32" w:rsidRPr="00F325E0" w:rsidRDefault="00BA4A32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электроснабжения</w:t>
      </w:r>
    </w:p>
    <w:p w:rsidR="00BA4A32" w:rsidRPr="00F325E0" w:rsidRDefault="00BA4A32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</w:t>
      </w:r>
      <w:r w:rsidR="009F439D" w:rsidRPr="00F325E0">
        <w:rPr>
          <w:rFonts w:ascii="Times New Roman" w:hAnsi="Times New Roman" w:cs="Times New Roman"/>
          <w:color w:val="0D0D0D"/>
        </w:rPr>
        <w:t xml:space="preserve">аторами </w:t>
      </w:r>
      <w:proofErr w:type="gramStart"/>
      <w:r w:rsidR="009F439D" w:rsidRPr="00F325E0">
        <w:rPr>
          <w:rFonts w:ascii="Times New Roman" w:hAnsi="Times New Roman" w:cs="Times New Roman"/>
          <w:color w:val="0D0D0D"/>
        </w:rPr>
        <w:t>реализации мероприятий П</w:t>
      </w:r>
      <w:r w:rsidRPr="00F325E0">
        <w:rPr>
          <w:rFonts w:ascii="Times New Roman" w:hAnsi="Times New Roman" w:cs="Times New Roman"/>
          <w:color w:val="0D0D0D"/>
        </w:rPr>
        <w:t>рограммы комплексного развития системы электроснабжения  потребителей поселения</w:t>
      </w:r>
      <w:proofErr w:type="gramEnd"/>
      <w:r w:rsidRPr="00F325E0">
        <w:rPr>
          <w:rFonts w:ascii="Times New Roman" w:hAnsi="Times New Roman" w:cs="Times New Roman"/>
          <w:color w:val="0D0D0D"/>
        </w:rPr>
        <w:t xml:space="preserve"> являются: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Оснащение потребителей бюджетной сферы и жилищно-коммунального хозяйства эле</w:t>
      </w:r>
      <w:r w:rsidR="00193EFD" w:rsidRPr="00F325E0">
        <w:rPr>
          <w:rFonts w:ascii="Times New Roman" w:hAnsi="Times New Roman" w:cs="Times New Roman"/>
          <w:color w:val="0D0D0D"/>
        </w:rPr>
        <w:t>к</w:t>
      </w:r>
      <w:r w:rsidR="00193EFD" w:rsidRPr="00F325E0">
        <w:rPr>
          <w:rFonts w:ascii="Times New Roman" w:hAnsi="Times New Roman" w:cs="Times New Roman"/>
          <w:color w:val="0D0D0D"/>
        </w:rPr>
        <w:t>тронными приборами учета расхода электроэнергии с классом точности 1.0;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 xml:space="preserve">Реконструкция существующего </w:t>
      </w:r>
      <w:r w:rsidR="009F439D" w:rsidRPr="00F325E0">
        <w:rPr>
          <w:rFonts w:ascii="Times New Roman" w:hAnsi="Times New Roman" w:cs="Times New Roman"/>
          <w:color w:val="0D0D0D"/>
        </w:rPr>
        <w:t xml:space="preserve">уличного </w:t>
      </w:r>
      <w:r w:rsidR="00193EFD" w:rsidRPr="00F325E0">
        <w:rPr>
          <w:rFonts w:ascii="Times New Roman" w:hAnsi="Times New Roman" w:cs="Times New Roman"/>
          <w:color w:val="0D0D0D"/>
        </w:rPr>
        <w:t>освещения;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Внедрение современного электроосветительного оборудования, обеспечивающего эк</w:t>
      </w:r>
      <w:r w:rsidR="00193EFD" w:rsidRPr="00F325E0">
        <w:rPr>
          <w:rFonts w:ascii="Times New Roman" w:hAnsi="Times New Roman" w:cs="Times New Roman"/>
          <w:color w:val="0D0D0D"/>
        </w:rPr>
        <w:t>о</w:t>
      </w:r>
      <w:r w:rsidR="00193EFD" w:rsidRPr="00F325E0">
        <w:rPr>
          <w:rFonts w:ascii="Times New Roman" w:hAnsi="Times New Roman" w:cs="Times New Roman"/>
          <w:color w:val="0D0D0D"/>
        </w:rPr>
        <w:t>номию электрической энергии;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</w:t>
      </w:r>
      <w:r w:rsidRPr="00F325E0">
        <w:rPr>
          <w:rFonts w:ascii="Times New Roman" w:hAnsi="Times New Roman" w:cs="Times New Roman"/>
          <w:color w:val="0D0D0D"/>
        </w:rPr>
        <w:t>.</w:t>
      </w:r>
    </w:p>
    <w:p w:rsidR="00193EFD" w:rsidRPr="00F325E0" w:rsidRDefault="00193EFD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6B06E0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</w:p>
    <w:p w:rsidR="00282435" w:rsidRPr="00F325E0" w:rsidRDefault="005036B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4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 xml:space="preserve">. Механизм реализации 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П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 xml:space="preserve">рограммы и </w:t>
      </w:r>
      <w:proofErr w:type="gramStart"/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>контроль за</w:t>
      </w:r>
      <w:proofErr w:type="gramEnd"/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ходом ее выполнения</w:t>
      </w:r>
    </w:p>
    <w:p w:rsidR="009144AF" w:rsidRPr="00F325E0" w:rsidRDefault="00C1018E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Реализация Программы осуществляется Администрацией </w:t>
      </w:r>
      <w:r w:rsidR="004E05F8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</w:t>
      </w:r>
      <w:r w:rsidRPr="00F325E0">
        <w:rPr>
          <w:rFonts w:ascii="Times New Roman" w:hAnsi="Times New Roman" w:cs="Times New Roman"/>
          <w:color w:val="0D0D0D"/>
        </w:rPr>
        <w:t>о</w:t>
      </w:r>
      <w:r w:rsidRPr="00F325E0">
        <w:rPr>
          <w:rFonts w:ascii="Times New Roman" w:hAnsi="Times New Roman" w:cs="Times New Roman"/>
          <w:color w:val="0D0D0D"/>
        </w:rPr>
        <w:t xml:space="preserve">селения. </w:t>
      </w:r>
      <w:r w:rsidR="00EC7768" w:rsidRPr="00F325E0">
        <w:rPr>
          <w:rFonts w:ascii="Times New Roman" w:hAnsi="Times New Roman" w:cs="Times New Roman"/>
          <w:color w:val="0D0D0D"/>
        </w:rPr>
        <w:t xml:space="preserve">Для решения задач </w:t>
      </w:r>
      <w:r w:rsidR="009F439D" w:rsidRPr="00F325E0">
        <w:rPr>
          <w:rFonts w:ascii="Times New Roman" w:hAnsi="Times New Roman" w:cs="Times New Roman"/>
          <w:color w:val="0D0D0D"/>
        </w:rPr>
        <w:t>П</w:t>
      </w:r>
      <w:r w:rsidR="00EC7768" w:rsidRPr="00F325E0">
        <w:rPr>
          <w:rFonts w:ascii="Times New Roman" w:hAnsi="Times New Roman" w:cs="Times New Roman"/>
          <w:color w:val="0D0D0D"/>
        </w:rPr>
        <w:t>рограммы предполагается использовать средства</w:t>
      </w:r>
      <w:r w:rsidR="009144AF" w:rsidRPr="00F325E0">
        <w:rPr>
          <w:rFonts w:ascii="Times New Roman" w:hAnsi="Times New Roman" w:cs="Times New Roman"/>
          <w:color w:val="0D0D0D"/>
        </w:rPr>
        <w:t xml:space="preserve"> </w:t>
      </w:r>
      <w:r w:rsidR="00EC7768" w:rsidRPr="00F325E0">
        <w:rPr>
          <w:rFonts w:ascii="Times New Roman" w:hAnsi="Times New Roman" w:cs="Times New Roman"/>
          <w:color w:val="0D0D0D"/>
        </w:rPr>
        <w:t xml:space="preserve"> областного бюджета</w:t>
      </w:r>
      <w:r w:rsidR="009144AF" w:rsidRPr="00F325E0">
        <w:rPr>
          <w:rFonts w:ascii="Times New Roman" w:hAnsi="Times New Roman" w:cs="Times New Roman"/>
          <w:color w:val="0D0D0D"/>
        </w:rPr>
        <w:t xml:space="preserve">, в т.ч. </w:t>
      </w:r>
      <w:r w:rsidR="00EC7768" w:rsidRPr="00F325E0">
        <w:rPr>
          <w:rFonts w:ascii="Times New Roman" w:hAnsi="Times New Roman" w:cs="Times New Roman"/>
          <w:color w:val="0D0D0D"/>
        </w:rPr>
        <w:t xml:space="preserve">выделяемые на целевые программы </w:t>
      </w:r>
      <w:r w:rsidR="00F90102" w:rsidRPr="00F325E0">
        <w:rPr>
          <w:rFonts w:ascii="Times New Roman" w:hAnsi="Times New Roman" w:cs="Times New Roman"/>
          <w:color w:val="0D0D0D"/>
        </w:rPr>
        <w:t>Ростовской области</w:t>
      </w:r>
      <w:r w:rsidR="00EC7768" w:rsidRPr="00F325E0">
        <w:rPr>
          <w:rFonts w:ascii="Times New Roman" w:hAnsi="Times New Roman" w:cs="Times New Roman"/>
          <w:color w:val="0D0D0D"/>
        </w:rPr>
        <w:t>, средства местного бюджета</w:t>
      </w:r>
      <w:r w:rsidR="00117346" w:rsidRPr="00F325E0">
        <w:rPr>
          <w:rFonts w:ascii="Times New Roman" w:hAnsi="Times New Roman" w:cs="Times New Roman"/>
          <w:color w:val="0D0D0D"/>
        </w:rPr>
        <w:t>, собственные средства предприятий коммунального комплекса</w:t>
      </w:r>
      <w:r w:rsidR="00F90102" w:rsidRPr="00F325E0">
        <w:rPr>
          <w:rFonts w:ascii="Times New Roman" w:hAnsi="Times New Roman" w:cs="Times New Roman"/>
          <w:color w:val="0D0D0D"/>
        </w:rPr>
        <w:t>.</w:t>
      </w:r>
      <w:r w:rsidR="00EC7768" w:rsidRPr="00F325E0">
        <w:rPr>
          <w:rFonts w:ascii="Times New Roman" w:hAnsi="Times New Roman" w:cs="Times New Roman"/>
          <w:color w:val="0D0D0D"/>
        </w:rPr>
        <w:t xml:space="preserve"> </w:t>
      </w:r>
    </w:p>
    <w:p w:rsidR="00EC7768" w:rsidRPr="00F325E0" w:rsidRDefault="00EC7768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Пересмотр тарифов на ЖКУ производится в соответствии с действующим законодател</w:t>
      </w:r>
      <w:r w:rsidRPr="00F325E0">
        <w:rPr>
          <w:rFonts w:ascii="Times New Roman" w:hAnsi="Times New Roman" w:cs="Times New Roman"/>
          <w:color w:val="0D0D0D"/>
        </w:rPr>
        <w:t>ь</w:t>
      </w:r>
      <w:r w:rsidRPr="00F325E0">
        <w:rPr>
          <w:rFonts w:ascii="Times New Roman" w:hAnsi="Times New Roman" w:cs="Times New Roman"/>
          <w:color w:val="0D0D0D"/>
        </w:rPr>
        <w:t>ством.</w:t>
      </w:r>
    </w:p>
    <w:p w:rsidR="00EC7768" w:rsidRPr="00F325E0" w:rsidRDefault="00EC7768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ab/>
        <w:t xml:space="preserve">В рамках реализации данной </w:t>
      </w:r>
      <w:r w:rsidR="009F439D" w:rsidRPr="00F325E0">
        <w:rPr>
          <w:rFonts w:ascii="Times New Roman" w:hAnsi="Times New Roman" w:cs="Times New Roman"/>
          <w:color w:val="0D0D0D"/>
        </w:rPr>
        <w:t>П</w:t>
      </w:r>
      <w:r w:rsidRPr="00F325E0">
        <w:rPr>
          <w:rFonts w:ascii="Times New Roman" w:hAnsi="Times New Roman" w:cs="Times New Roman"/>
          <w:color w:val="0D0D0D"/>
        </w:rPr>
        <w:t>рограммы в соответствии со стратегическими приорит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>тами развития</w:t>
      </w:r>
      <w:r w:rsidR="008464B0" w:rsidRPr="00F325E0">
        <w:rPr>
          <w:rFonts w:ascii="Times New Roman" w:hAnsi="Times New Roman" w:cs="Times New Roman"/>
          <w:color w:val="0D0D0D"/>
        </w:rPr>
        <w:t xml:space="preserve"> </w:t>
      </w:r>
      <w:r w:rsidR="004E05F8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>роприятий и на основе этого осуществляется корректировка мероприятий Программы.</w:t>
      </w:r>
    </w:p>
    <w:p w:rsidR="008464B0" w:rsidRPr="00F325E0" w:rsidRDefault="009F439D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Исполнителями П</w:t>
      </w:r>
      <w:r w:rsidR="009144AF" w:rsidRPr="00F325E0">
        <w:rPr>
          <w:rFonts w:ascii="Times New Roman" w:hAnsi="Times New Roman" w:cs="Times New Roman"/>
          <w:color w:val="0D0D0D"/>
        </w:rPr>
        <w:t xml:space="preserve">рограммы являются администрация </w:t>
      </w:r>
      <w:r w:rsidR="004E05F8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="00F90102" w:rsidRPr="00F325E0">
        <w:rPr>
          <w:rFonts w:ascii="Times New Roman" w:hAnsi="Times New Roman" w:cs="Times New Roman"/>
          <w:color w:val="0D0D0D"/>
        </w:rPr>
        <w:t xml:space="preserve"> </w:t>
      </w:r>
      <w:r w:rsidR="009144AF" w:rsidRPr="00F325E0">
        <w:rPr>
          <w:rFonts w:ascii="Times New Roman" w:hAnsi="Times New Roman" w:cs="Times New Roman"/>
          <w:color w:val="0D0D0D"/>
        </w:rPr>
        <w:t>сельского посел</w:t>
      </w:r>
      <w:r w:rsidR="009144AF" w:rsidRPr="00F325E0">
        <w:rPr>
          <w:rFonts w:ascii="Times New Roman" w:hAnsi="Times New Roman" w:cs="Times New Roman"/>
          <w:color w:val="0D0D0D"/>
        </w:rPr>
        <w:t>е</w:t>
      </w:r>
      <w:r w:rsidR="009144AF" w:rsidRPr="00F325E0">
        <w:rPr>
          <w:rFonts w:ascii="Times New Roman" w:hAnsi="Times New Roman" w:cs="Times New Roman"/>
          <w:color w:val="0D0D0D"/>
        </w:rPr>
        <w:t>ния и организации коммунального комплекса.</w:t>
      </w:r>
      <w:r w:rsidRPr="00F325E0">
        <w:rPr>
          <w:rFonts w:ascii="Times New Roman" w:hAnsi="Times New Roman" w:cs="Times New Roman"/>
          <w:color w:val="0D0D0D"/>
        </w:rPr>
        <w:t xml:space="preserve"> </w:t>
      </w:r>
    </w:p>
    <w:p w:rsidR="009144AF" w:rsidRPr="00F325E0" w:rsidRDefault="00271913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proofErr w:type="gramStart"/>
      <w:r w:rsidRPr="00F325E0">
        <w:rPr>
          <w:rFonts w:ascii="Times New Roman" w:hAnsi="Times New Roman" w:cs="Times New Roman"/>
          <w:color w:val="0D0D0D"/>
        </w:rPr>
        <w:t>Контроль за</w:t>
      </w:r>
      <w:proofErr w:type="gramEnd"/>
      <w:r w:rsidRPr="00F325E0">
        <w:rPr>
          <w:rFonts w:ascii="Times New Roman" w:hAnsi="Times New Roman" w:cs="Times New Roman"/>
          <w:color w:val="0D0D0D"/>
        </w:rPr>
        <w:t xml:space="preserve"> реализацией Программы осуществляет по итогам каждого года Администр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 xml:space="preserve">ция </w:t>
      </w:r>
      <w:r w:rsidR="004E05F8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 </w:t>
      </w:r>
      <w:r w:rsidR="008464B0" w:rsidRPr="00F325E0">
        <w:rPr>
          <w:rFonts w:ascii="Times New Roman" w:hAnsi="Times New Roman" w:cs="Times New Roman"/>
          <w:color w:val="0D0D0D"/>
        </w:rPr>
        <w:t xml:space="preserve">и </w:t>
      </w:r>
      <w:r w:rsidR="009F439D" w:rsidRPr="00F325E0">
        <w:rPr>
          <w:rFonts w:ascii="Times New Roman" w:hAnsi="Times New Roman" w:cs="Times New Roman"/>
          <w:color w:val="0D0D0D"/>
        </w:rPr>
        <w:t>С</w:t>
      </w:r>
      <w:r w:rsidR="008464B0" w:rsidRPr="00F325E0">
        <w:rPr>
          <w:rFonts w:ascii="Times New Roman" w:hAnsi="Times New Roman" w:cs="Times New Roman"/>
          <w:color w:val="0D0D0D"/>
        </w:rPr>
        <w:t xml:space="preserve">обранием депутатов </w:t>
      </w:r>
      <w:r w:rsidR="004E05F8">
        <w:rPr>
          <w:rFonts w:ascii="Times New Roman" w:hAnsi="Times New Roman" w:cs="Times New Roman"/>
          <w:color w:val="0D0D0D"/>
        </w:rPr>
        <w:t>Подгорненского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="008464B0" w:rsidRPr="00F325E0">
        <w:rPr>
          <w:rFonts w:ascii="Times New Roman" w:hAnsi="Times New Roman" w:cs="Times New Roman"/>
          <w:color w:val="0D0D0D"/>
        </w:rPr>
        <w:t xml:space="preserve"> сельского поселения</w:t>
      </w:r>
      <w:r w:rsidR="004E05F8">
        <w:rPr>
          <w:rFonts w:ascii="Times New Roman" w:hAnsi="Times New Roman" w:cs="Times New Roman"/>
          <w:color w:val="0D0D0D"/>
        </w:rPr>
        <w:t>.</w:t>
      </w:r>
    </w:p>
    <w:p w:rsidR="00EC7768" w:rsidRPr="00F325E0" w:rsidRDefault="009F439D" w:rsidP="00B85529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Изменения в П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рограмме и сроки ее реализации, а также объемы финансирования из мес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т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576A8" w:rsidRPr="00F325E0" w:rsidRDefault="003576A8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464B0" w:rsidRPr="00F325E0" w:rsidRDefault="005036B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="008464B0" w:rsidRPr="00F325E0">
        <w:rPr>
          <w:rFonts w:ascii="Times New Roman" w:hAnsi="Times New Roman"/>
          <w:b/>
          <w:color w:val="0D0D0D"/>
          <w:sz w:val="24"/>
          <w:szCs w:val="24"/>
        </w:rPr>
        <w:t xml:space="preserve">. Оценка эффективности реализации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П</w:t>
      </w:r>
      <w:r w:rsidR="008464B0" w:rsidRPr="00F325E0">
        <w:rPr>
          <w:rFonts w:ascii="Times New Roman" w:hAnsi="Times New Roman"/>
          <w:b/>
          <w:color w:val="0D0D0D"/>
          <w:sz w:val="24"/>
          <w:szCs w:val="24"/>
        </w:rPr>
        <w:t>рограммы</w:t>
      </w:r>
    </w:p>
    <w:p w:rsidR="00C27EA3" w:rsidRPr="00F325E0" w:rsidRDefault="00C27EA3" w:rsidP="009F439D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результатами </w:t>
      </w:r>
      <w:r w:rsidR="00AE630B" w:rsidRPr="00F325E0">
        <w:rPr>
          <w:rFonts w:ascii="Times New Roman" w:hAnsi="Times New Roman"/>
          <w:color w:val="0D0D0D"/>
          <w:sz w:val="24"/>
          <w:szCs w:val="24"/>
        </w:rPr>
        <w:t xml:space="preserve">реализации мероприятий 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 xml:space="preserve">в сфере ЖКХ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модернизация и обновление коммунальной инфраструктуры</w:t>
      </w:r>
      <w:r w:rsidR="00AE630B" w:rsidRPr="00F325E0">
        <w:rPr>
          <w:rFonts w:ascii="Times New Roman" w:hAnsi="Times New Roman"/>
          <w:color w:val="0D0D0D"/>
          <w:sz w:val="24"/>
          <w:szCs w:val="24"/>
        </w:rPr>
        <w:t xml:space="preserve"> поселения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 эксплуатационных затрат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 xml:space="preserve"> предприятий ЖКХ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EC0C9C" w:rsidRPr="00F325E0" w:rsidRDefault="00EC0C9C" w:rsidP="00B85529">
      <w:pPr>
        <w:shd w:val="clear" w:color="auto" w:fill="FFFFFF"/>
        <w:tabs>
          <w:tab w:val="num" w:pos="0"/>
          <w:tab w:val="left" w:pos="960"/>
          <w:tab w:val="num" w:pos="1440"/>
        </w:tabs>
        <w:spacing w:after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улучш</w:t>
      </w:r>
      <w:r w:rsidR="001C1416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ение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качественны</w:t>
      </w:r>
      <w:r w:rsidR="001C1416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 показателей</w:t>
      </w:r>
      <w:r w:rsidR="00F90102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воды;</w:t>
      </w:r>
    </w:p>
    <w:p w:rsidR="00875F55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устранение причин возникновения аварийных ситуаций, угрожа</w:t>
      </w:r>
      <w:r w:rsidR="00875F55" w:rsidRPr="00F325E0">
        <w:rPr>
          <w:rFonts w:ascii="Times New Roman" w:hAnsi="Times New Roman"/>
          <w:color w:val="0D0D0D"/>
          <w:sz w:val="24"/>
          <w:szCs w:val="24"/>
        </w:rPr>
        <w:t>ющих жизнедеятельности ч</w:t>
      </w:r>
      <w:r w:rsidR="00875F55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6B06E0" w:rsidRPr="00F325E0">
        <w:rPr>
          <w:rFonts w:ascii="Times New Roman" w:hAnsi="Times New Roman"/>
          <w:color w:val="0D0D0D"/>
          <w:sz w:val="24"/>
          <w:szCs w:val="24"/>
        </w:rPr>
        <w:t>ловека.</w:t>
      </w:r>
    </w:p>
    <w:p w:rsidR="00C27EA3" w:rsidRPr="00F325E0" w:rsidRDefault="00C27EA3" w:rsidP="009F439D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Наиболее важными конечными результатами реализации </w:t>
      </w:r>
      <w:r w:rsidR="00DC66FE" w:rsidRPr="00F325E0">
        <w:rPr>
          <w:rFonts w:ascii="Times New Roman" w:hAnsi="Times New Roman"/>
          <w:color w:val="0D0D0D"/>
          <w:sz w:val="24"/>
          <w:szCs w:val="24"/>
        </w:rPr>
        <w:t xml:space="preserve">программы </w:t>
      </w:r>
      <w:r w:rsidRPr="00F325E0">
        <w:rPr>
          <w:rFonts w:ascii="Times New Roman" w:hAnsi="Times New Roman"/>
          <w:color w:val="0D0D0D"/>
          <w:sz w:val="24"/>
          <w:szCs w:val="24"/>
        </w:rPr>
        <w:t>являются: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уровня износа объектов коммунальной инфраструктуры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>;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количества потерь воды;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повышение качества предоставляемых услуг 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>жилищно-коммунального комплекса;</w:t>
      </w:r>
    </w:p>
    <w:p w:rsidR="002552BE" w:rsidRPr="00F325E0" w:rsidRDefault="002552BE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EC0C9C" w:rsidRPr="00F325E0" w:rsidRDefault="00EC0C9C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улучшение экологического состояния  окружающей среды.</w:t>
      </w: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303998" w:rsidRPr="00F325E0" w:rsidSect="006020E6">
          <w:headerReference w:type="first" r:id="rId8"/>
          <w:footerReference w:type="first" r:id="rId9"/>
          <w:type w:val="continuous"/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9F439D" w:rsidRPr="00F325E0" w:rsidRDefault="009F439D" w:rsidP="009F439D">
      <w:pPr>
        <w:pStyle w:val="af"/>
        <w:jc w:val="right"/>
        <w:rPr>
          <w:color w:val="0D0D0D"/>
        </w:rPr>
      </w:pPr>
      <w:bookmarkStart w:id="3" w:name="_Toc294609079"/>
      <w:bookmarkStart w:id="4" w:name="_Toc298352306"/>
      <w:r w:rsidRPr="00F325E0">
        <w:rPr>
          <w:color w:val="0D0D0D"/>
        </w:rPr>
        <w:lastRenderedPageBreak/>
        <w:t>Приложение № 1 к Программе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59"/>
        <w:gridCol w:w="6"/>
        <w:gridCol w:w="844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302CE5" w:rsidRPr="00F325E0" w:rsidTr="00F325E0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DC650D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ч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ники фина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сиров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E5" w:rsidRPr="00F325E0" w:rsidRDefault="00302CE5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4E05F8" w:rsidRPr="00F325E0" w:rsidTr="00DC650D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F8" w:rsidRPr="00DC650D" w:rsidRDefault="004E05F8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B036A3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</w:tr>
      <w:tr w:rsidR="004E05F8" w:rsidRPr="00F325E0" w:rsidTr="00DC650D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4E05F8" w:rsidRPr="00F325E0" w:rsidTr="00DC650D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F325E0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4E05F8" w:rsidRPr="00F325E0" w:rsidTr="00783A82">
        <w:trPr>
          <w:trHeight w:val="145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4E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водопр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водных сетей в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C86DC4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11831,8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F8" w:rsidRPr="00DC650D" w:rsidRDefault="004E05F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C86DC4" w:rsidRPr="00F325E0" w:rsidTr="00783A82">
        <w:trPr>
          <w:trHeight w:val="167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8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ектно-сметной документации на ре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накоп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телей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воды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с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C4" w:rsidRPr="00DC650D" w:rsidRDefault="00C86DC4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DC650D">
        <w:trPr>
          <w:trHeight w:val="17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монт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накоп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телей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воды </w:t>
            </w: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в с</w:t>
            </w:r>
            <w:proofErr w:type="gramStart"/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одгорное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C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  <w:r w:rsidR="007C261F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</w:t>
            </w: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FC09CD">
        <w:trPr>
          <w:trHeight w:val="196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Default="00783A82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Установка огр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ждения санита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ной зоны вокруг накопителей воды и водон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порных башен 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</w:p>
          <w:p w:rsidR="00783A82" w:rsidRDefault="00783A82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</w:p>
          <w:p w:rsidR="00783A82" w:rsidRDefault="00783A82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C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  <w:p w:rsidR="00FC09CD" w:rsidRDefault="00FC09CD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C09CD" w:rsidRDefault="00FC09CD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83A82" w:rsidRPr="00FC09CD" w:rsidRDefault="00783A82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DC650D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DC650D">
        <w:trPr>
          <w:trHeight w:val="16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газопровода к с.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Подгорное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 Цветной, х. 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сёлый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и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газора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пределительных станций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83A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12000,0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DC650D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газопровода к с.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Подгорное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, х</w:t>
            </w:r>
            <w:proofErr w:type="gramStart"/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ветной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х. Весёлый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и  газ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распределител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ь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ных станций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783A82" w:rsidRPr="00F325E0" w:rsidTr="00DC650D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783A82" w:rsidRPr="00F325E0" w:rsidTr="00DC650D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Приобретение энергосбер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гающих ламп для уличного осв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щения и других установок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</w:t>
            </w: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</w:tr>
      <w:tr w:rsidR="00783A82" w:rsidRPr="00F325E0" w:rsidTr="00DC650D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сетей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82" w:rsidRPr="00DC650D" w:rsidRDefault="00783A82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35,0,</w:t>
            </w:r>
          </w:p>
        </w:tc>
      </w:tr>
      <w:tr w:rsidR="008D653A" w:rsidRPr="00F325E0" w:rsidTr="008D653A">
        <w:trPr>
          <w:trHeight w:val="55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A" w:rsidRDefault="008D653A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3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3A" w:rsidRPr="008D653A" w:rsidRDefault="008D653A" w:rsidP="008D653A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 xml:space="preserve">Благоустройство территориии </w:t>
            </w:r>
          </w:p>
        </w:tc>
      </w:tr>
      <w:tr w:rsidR="000E4E77" w:rsidRPr="008D653A" w:rsidTr="00DC650D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8D653A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риобретение </w:t>
            </w:r>
            <w:proofErr w:type="gramStart"/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мусорные</w:t>
            </w:r>
            <w:proofErr w:type="gramEnd"/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ко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н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тейнеров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для сбора мусора на улицах</w:t>
            </w:r>
          </w:p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</w:tr>
      <w:tr w:rsidR="000E4E77" w:rsidRPr="008D653A" w:rsidTr="000E4E77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0E4E77" w:rsidP="00302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7C261F" w:rsidP="00FC0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6</w:t>
            </w:r>
            <w:r w:rsidR="00FC09C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4</w:t>
            </w:r>
            <w:r w:rsidR="006020E6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096,8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6020E6" w:rsidP="006020E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F325E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11881,8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7C261F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  <w:r w:rsidR="003A7F31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12055,0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38055,0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77" w:rsidRPr="008D653A" w:rsidRDefault="003A7F31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</w:tr>
      <w:bookmarkEnd w:id="3"/>
      <w:bookmarkEnd w:id="4"/>
    </w:tbl>
    <w:p w:rsidR="008D653A" w:rsidRPr="008D653A" w:rsidRDefault="008D653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8D653A" w:rsidRPr="008D653A" w:rsidSect="00FC09CD">
      <w:pgSz w:w="16838" w:h="11906" w:orient="landscape"/>
      <w:pgMar w:top="567" w:right="170" w:bottom="709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3A" w:rsidRDefault="00DD583A">
      <w:r>
        <w:separator/>
      </w:r>
    </w:p>
  </w:endnote>
  <w:endnote w:type="continuationSeparator" w:id="0">
    <w:p w:rsidR="00DD583A" w:rsidRDefault="00DD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A6" w:rsidRPr="00620730" w:rsidRDefault="00307D53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1E45A6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1E45A6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1E45A6" w:rsidRPr="00EA625D" w:rsidRDefault="00307D53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307D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 w:rsidR="001E45A6">
      <w:rPr>
        <w:rFonts w:ascii="Journal" w:hAnsi="Journal"/>
        <w:b/>
        <w:iCs/>
        <w:sz w:val="20"/>
      </w:rPr>
      <w:t xml:space="preserve">      </w:t>
    </w:r>
    <w:r w:rsidR="001E45A6">
      <w:rPr>
        <w:rFonts w:ascii="Journal" w:hAnsi="Journal"/>
        <w:b/>
        <w:iCs/>
        <w:sz w:val="20"/>
        <w:lang w:val="en-US"/>
      </w:rPr>
      <w:t xml:space="preserve">   </w:t>
    </w:r>
    <w:r w:rsidR="001E45A6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3A" w:rsidRDefault="00DD583A">
      <w:r>
        <w:separator/>
      </w:r>
    </w:p>
  </w:footnote>
  <w:footnote w:type="continuationSeparator" w:id="0">
    <w:p w:rsidR="00DD583A" w:rsidRDefault="00DD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A6" w:rsidRPr="00EA625D" w:rsidRDefault="001E45A6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184D73"/>
    <w:multiLevelType w:val="hybridMultilevel"/>
    <w:tmpl w:val="304C5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4231237"/>
    <w:multiLevelType w:val="hybridMultilevel"/>
    <w:tmpl w:val="166EC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1FC"/>
    <w:multiLevelType w:val="hybridMultilevel"/>
    <w:tmpl w:val="3D789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34"/>
    <w:rsid w:val="00000DA1"/>
    <w:rsid w:val="00000E96"/>
    <w:rsid w:val="00013208"/>
    <w:rsid w:val="00014B75"/>
    <w:rsid w:val="000155B5"/>
    <w:rsid w:val="00021BE4"/>
    <w:rsid w:val="00036F4B"/>
    <w:rsid w:val="0003749C"/>
    <w:rsid w:val="00041B36"/>
    <w:rsid w:val="00043F09"/>
    <w:rsid w:val="0005151C"/>
    <w:rsid w:val="000518F2"/>
    <w:rsid w:val="000536C9"/>
    <w:rsid w:val="00060D11"/>
    <w:rsid w:val="000618F0"/>
    <w:rsid w:val="00061945"/>
    <w:rsid w:val="00064D6C"/>
    <w:rsid w:val="00066FEA"/>
    <w:rsid w:val="00070242"/>
    <w:rsid w:val="00070D05"/>
    <w:rsid w:val="00073F13"/>
    <w:rsid w:val="00074DB2"/>
    <w:rsid w:val="00082D12"/>
    <w:rsid w:val="00087AFF"/>
    <w:rsid w:val="00093768"/>
    <w:rsid w:val="000A2096"/>
    <w:rsid w:val="000A3A99"/>
    <w:rsid w:val="000B186B"/>
    <w:rsid w:val="000B49A0"/>
    <w:rsid w:val="000C6712"/>
    <w:rsid w:val="000D0A3A"/>
    <w:rsid w:val="000D5561"/>
    <w:rsid w:val="000D5786"/>
    <w:rsid w:val="000E078A"/>
    <w:rsid w:val="000E1591"/>
    <w:rsid w:val="000E4E77"/>
    <w:rsid w:val="000E6587"/>
    <w:rsid w:val="000F1363"/>
    <w:rsid w:val="000F29EC"/>
    <w:rsid w:val="000F2CF4"/>
    <w:rsid w:val="000F58A7"/>
    <w:rsid w:val="000F74FF"/>
    <w:rsid w:val="000F7895"/>
    <w:rsid w:val="00102CDD"/>
    <w:rsid w:val="00102F12"/>
    <w:rsid w:val="001117CE"/>
    <w:rsid w:val="0011248D"/>
    <w:rsid w:val="00114228"/>
    <w:rsid w:val="00116190"/>
    <w:rsid w:val="00117061"/>
    <w:rsid w:val="00117346"/>
    <w:rsid w:val="001177DD"/>
    <w:rsid w:val="00120C72"/>
    <w:rsid w:val="0012454A"/>
    <w:rsid w:val="00127427"/>
    <w:rsid w:val="00130E64"/>
    <w:rsid w:val="001349F5"/>
    <w:rsid w:val="00135DD2"/>
    <w:rsid w:val="001371A3"/>
    <w:rsid w:val="0013782E"/>
    <w:rsid w:val="00137840"/>
    <w:rsid w:val="00151672"/>
    <w:rsid w:val="00155F28"/>
    <w:rsid w:val="00164F64"/>
    <w:rsid w:val="00167E6A"/>
    <w:rsid w:val="00185E54"/>
    <w:rsid w:val="0019097F"/>
    <w:rsid w:val="001932CF"/>
    <w:rsid w:val="00193EFD"/>
    <w:rsid w:val="001956D5"/>
    <w:rsid w:val="0019605B"/>
    <w:rsid w:val="001B31C2"/>
    <w:rsid w:val="001C1416"/>
    <w:rsid w:val="001C1455"/>
    <w:rsid w:val="001C5893"/>
    <w:rsid w:val="001D0D5A"/>
    <w:rsid w:val="001E29A6"/>
    <w:rsid w:val="001E45A6"/>
    <w:rsid w:val="001E506F"/>
    <w:rsid w:val="001F1277"/>
    <w:rsid w:val="001F388D"/>
    <w:rsid w:val="001F3F4E"/>
    <w:rsid w:val="001F4B67"/>
    <w:rsid w:val="00201EF0"/>
    <w:rsid w:val="00207421"/>
    <w:rsid w:val="00207DD3"/>
    <w:rsid w:val="002131F1"/>
    <w:rsid w:val="00213417"/>
    <w:rsid w:val="002234BA"/>
    <w:rsid w:val="00232E4A"/>
    <w:rsid w:val="002421A9"/>
    <w:rsid w:val="002461E5"/>
    <w:rsid w:val="0024743E"/>
    <w:rsid w:val="0025144B"/>
    <w:rsid w:val="00252801"/>
    <w:rsid w:val="002552BE"/>
    <w:rsid w:val="00260041"/>
    <w:rsid w:val="0026158B"/>
    <w:rsid w:val="00262135"/>
    <w:rsid w:val="00263ACE"/>
    <w:rsid w:val="00270134"/>
    <w:rsid w:val="00271913"/>
    <w:rsid w:val="002724D2"/>
    <w:rsid w:val="00282435"/>
    <w:rsid w:val="00282DE0"/>
    <w:rsid w:val="00283A4D"/>
    <w:rsid w:val="00284BA8"/>
    <w:rsid w:val="0029493D"/>
    <w:rsid w:val="00295367"/>
    <w:rsid w:val="002A09EA"/>
    <w:rsid w:val="002A3A34"/>
    <w:rsid w:val="002A5FA1"/>
    <w:rsid w:val="002B1D27"/>
    <w:rsid w:val="002B38FA"/>
    <w:rsid w:val="002B3AA4"/>
    <w:rsid w:val="002B4118"/>
    <w:rsid w:val="002B58B4"/>
    <w:rsid w:val="002B5E6C"/>
    <w:rsid w:val="002B6299"/>
    <w:rsid w:val="002B72E5"/>
    <w:rsid w:val="002C60F6"/>
    <w:rsid w:val="002C70AE"/>
    <w:rsid w:val="002D1DCB"/>
    <w:rsid w:val="002D3775"/>
    <w:rsid w:val="002D39F1"/>
    <w:rsid w:val="002E2BB9"/>
    <w:rsid w:val="002E4E42"/>
    <w:rsid w:val="002F2F71"/>
    <w:rsid w:val="002F5DE1"/>
    <w:rsid w:val="002F64FC"/>
    <w:rsid w:val="00302CE5"/>
    <w:rsid w:val="00303998"/>
    <w:rsid w:val="00303B51"/>
    <w:rsid w:val="00306192"/>
    <w:rsid w:val="00307D53"/>
    <w:rsid w:val="00312DB2"/>
    <w:rsid w:val="00316A98"/>
    <w:rsid w:val="00321B7B"/>
    <w:rsid w:val="00325C37"/>
    <w:rsid w:val="00330A6A"/>
    <w:rsid w:val="00331572"/>
    <w:rsid w:val="003344C4"/>
    <w:rsid w:val="00340980"/>
    <w:rsid w:val="00342031"/>
    <w:rsid w:val="00345DAE"/>
    <w:rsid w:val="00346855"/>
    <w:rsid w:val="0035519B"/>
    <w:rsid w:val="003576A8"/>
    <w:rsid w:val="0038160E"/>
    <w:rsid w:val="00387F7C"/>
    <w:rsid w:val="00396CCC"/>
    <w:rsid w:val="003A7F31"/>
    <w:rsid w:val="003B3BF4"/>
    <w:rsid w:val="003C610C"/>
    <w:rsid w:val="003C6464"/>
    <w:rsid w:val="003C6CCB"/>
    <w:rsid w:val="003D118C"/>
    <w:rsid w:val="003D2734"/>
    <w:rsid w:val="003D61E1"/>
    <w:rsid w:val="003E141A"/>
    <w:rsid w:val="003E2802"/>
    <w:rsid w:val="004004B1"/>
    <w:rsid w:val="004110A4"/>
    <w:rsid w:val="0041168B"/>
    <w:rsid w:val="00420A8A"/>
    <w:rsid w:val="0042217A"/>
    <w:rsid w:val="00426520"/>
    <w:rsid w:val="0043004F"/>
    <w:rsid w:val="004424C5"/>
    <w:rsid w:val="00443ADD"/>
    <w:rsid w:val="004551E2"/>
    <w:rsid w:val="004623AE"/>
    <w:rsid w:val="00465206"/>
    <w:rsid w:val="00475714"/>
    <w:rsid w:val="00480A9E"/>
    <w:rsid w:val="00482290"/>
    <w:rsid w:val="0048587A"/>
    <w:rsid w:val="0049460F"/>
    <w:rsid w:val="00496F61"/>
    <w:rsid w:val="004A0646"/>
    <w:rsid w:val="004A0EE7"/>
    <w:rsid w:val="004B4527"/>
    <w:rsid w:val="004B460F"/>
    <w:rsid w:val="004B56F6"/>
    <w:rsid w:val="004C0F9C"/>
    <w:rsid w:val="004C2ECB"/>
    <w:rsid w:val="004C5B7E"/>
    <w:rsid w:val="004E05F8"/>
    <w:rsid w:val="004E2171"/>
    <w:rsid w:val="004F09C2"/>
    <w:rsid w:val="004F6D0C"/>
    <w:rsid w:val="005036BF"/>
    <w:rsid w:val="00503CA3"/>
    <w:rsid w:val="00511380"/>
    <w:rsid w:val="005124A5"/>
    <w:rsid w:val="00516AB9"/>
    <w:rsid w:val="0052221B"/>
    <w:rsid w:val="00524C69"/>
    <w:rsid w:val="0052508D"/>
    <w:rsid w:val="0052697C"/>
    <w:rsid w:val="00534720"/>
    <w:rsid w:val="00535DEB"/>
    <w:rsid w:val="00545305"/>
    <w:rsid w:val="00545346"/>
    <w:rsid w:val="0054675B"/>
    <w:rsid w:val="00551C42"/>
    <w:rsid w:val="00554901"/>
    <w:rsid w:val="00562BB6"/>
    <w:rsid w:val="005672F7"/>
    <w:rsid w:val="0057085B"/>
    <w:rsid w:val="00572DF6"/>
    <w:rsid w:val="00577309"/>
    <w:rsid w:val="005816B5"/>
    <w:rsid w:val="00582B02"/>
    <w:rsid w:val="00582B69"/>
    <w:rsid w:val="00586875"/>
    <w:rsid w:val="005958CA"/>
    <w:rsid w:val="005A2577"/>
    <w:rsid w:val="005A321E"/>
    <w:rsid w:val="005A5855"/>
    <w:rsid w:val="005A6C73"/>
    <w:rsid w:val="005A7735"/>
    <w:rsid w:val="005B4154"/>
    <w:rsid w:val="005B5212"/>
    <w:rsid w:val="005C4467"/>
    <w:rsid w:val="005C5A76"/>
    <w:rsid w:val="005C6825"/>
    <w:rsid w:val="005D610E"/>
    <w:rsid w:val="005E6417"/>
    <w:rsid w:val="005E6BCA"/>
    <w:rsid w:val="005F2D43"/>
    <w:rsid w:val="005F5498"/>
    <w:rsid w:val="0060024C"/>
    <w:rsid w:val="00600422"/>
    <w:rsid w:val="006020E6"/>
    <w:rsid w:val="00602238"/>
    <w:rsid w:val="006038A5"/>
    <w:rsid w:val="00603BC8"/>
    <w:rsid w:val="00605350"/>
    <w:rsid w:val="006106AA"/>
    <w:rsid w:val="00616981"/>
    <w:rsid w:val="00621CE0"/>
    <w:rsid w:val="00623A0F"/>
    <w:rsid w:val="00633D70"/>
    <w:rsid w:val="006362B6"/>
    <w:rsid w:val="00641F0A"/>
    <w:rsid w:val="0064217A"/>
    <w:rsid w:val="00643175"/>
    <w:rsid w:val="0065187A"/>
    <w:rsid w:val="0065554A"/>
    <w:rsid w:val="0065597A"/>
    <w:rsid w:val="00660264"/>
    <w:rsid w:val="00667DB4"/>
    <w:rsid w:val="00670D8F"/>
    <w:rsid w:val="00677562"/>
    <w:rsid w:val="00682BF1"/>
    <w:rsid w:val="006850AD"/>
    <w:rsid w:val="00686439"/>
    <w:rsid w:val="006905E1"/>
    <w:rsid w:val="00690D47"/>
    <w:rsid w:val="00692ABB"/>
    <w:rsid w:val="00696A0F"/>
    <w:rsid w:val="006A23FC"/>
    <w:rsid w:val="006A68D3"/>
    <w:rsid w:val="006B06E0"/>
    <w:rsid w:val="006B427A"/>
    <w:rsid w:val="006B7923"/>
    <w:rsid w:val="006E37D3"/>
    <w:rsid w:val="006E3E53"/>
    <w:rsid w:val="00703D02"/>
    <w:rsid w:val="00705C83"/>
    <w:rsid w:val="00705DCD"/>
    <w:rsid w:val="00712203"/>
    <w:rsid w:val="00714325"/>
    <w:rsid w:val="00714A7F"/>
    <w:rsid w:val="00714F10"/>
    <w:rsid w:val="00715335"/>
    <w:rsid w:val="00724F8F"/>
    <w:rsid w:val="007330E1"/>
    <w:rsid w:val="00735A03"/>
    <w:rsid w:val="0073791D"/>
    <w:rsid w:val="00745E04"/>
    <w:rsid w:val="00750646"/>
    <w:rsid w:val="00750A9E"/>
    <w:rsid w:val="007512B5"/>
    <w:rsid w:val="007607E2"/>
    <w:rsid w:val="007607EE"/>
    <w:rsid w:val="00761C63"/>
    <w:rsid w:val="00763964"/>
    <w:rsid w:val="00763C3D"/>
    <w:rsid w:val="00774CDA"/>
    <w:rsid w:val="00783A82"/>
    <w:rsid w:val="00784861"/>
    <w:rsid w:val="00784C67"/>
    <w:rsid w:val="00787916"/>
    <w:rsid w:val="0079716C"/>
    <w:rsid w:val="007A4F0C"/>
    <w:rsid w:val="007B30B2"/>
    <w:rsid w:val="007B6F6A"/>
    <w:rsid w:val="007C1E17"/>
    <w:rsid w:val="007C261F"/>
    <w:rsid w:val="007C29C8"/>
    <w:rsid w:val="007C6DB4"/>
    <w:rsid w:val="007D796C"/>
    <w:rsid w:val="007D7ED8"/>
    <w:rsid w:val="007E15B9"/>
    <w:rsid w:val="007E36E4"/>
    <w:rsid w:val="007E4741"/>
    <w:rsid w:val="007F2E63"/>
    <w:rsid w:val="007F5245"/>
    <w:rsid w:val="007F74C1"/>
    <w:rsid w:val="00803604"/>
    <w:rsid w:val="00804EC1"/>
    <w:rsid w:val="0081021D"/>
    <w:rsid w:val="00810351"/>
    <w:rsid w:val="008114B3"/>
    <w:rsid w:val="00824F11"/>
    <w:rsid w:val="00826D84"/>
    <w:rsid w:val="00826F36"/>
    <w:rsid w:val="008275B4"/>
    <w:rsid w:val="00831D9D"/>
    <w:rsid w:val="008369D8"/>
    <w:rsid w:val="008464B0"/>
    <w:rsid w:val="00856DFE"/>
    <w:rsid w:val="00862049"/>
    <w:rsid w:val="00863CA2"/>
    <w:rsid w:val="00864083"/>
    <w:rsid w:val="008706DE"/>
    <w:rsid w:val="00872C37"/>
    <w:rsid w:val="00875F55"/>
    <w:rsid w:val="0088072F"/>
    <w:rsid w:val="00882358"/>
    <w:rsid w:val="00884319"/>
    <w:rsid w:val="00885093"/>
    <w:rsid w:val="008942A3"/>
    <w:rsid w:val="00897453"/>
    <w:rsid w:val="008A311A"/>
    <w:rsid w:val="008A5049"/>
    <w:rsid w:val="008C5623"/>
    <w:rsid w:val="008D653A"/>
    <w:rsid w:val="008D657D"/>
    <w:rsid w:val="008D70C4"/>
    <w:rsid w:val="008E342A"/>
    <w:rsid w:val="008F3619"/>
    <w:rsid w:val="008F4685"/>
    <w:rsid w:val="00900F02"/>
    <w:rsid w:val="00902EAE"/>
    <w:rsid w:val="0090438D"/>
    <w:rsid w:val="00906370"/>
    <w:rsid w:val="009103C9"/>
    <w:rsid w:val="00910CA5"/>
    <w:rsid w:val="00912C73"/>
    <w:rsid w:val="00912F44"/>
    <w:rsid w:val="009144AF"/>
    <w:rsid w:val="00914CF9"/>
    <w:rsid w:val="00923600"/>
    <w:rsid w:val="00927AA6"/>
    <w:rsid w:val="00927C8C"/>
    <w:rsid w:val="009353AB"/>
    <w:rsid w:val="00936AD3"/>
    <w:rsid w:val="00940284"/>
    <w:rsid w:val="0094195B"/>
    <w:rsid w:val="009532DF"/>
    <w:rsid w:val="00953788"/>
    <w:rsid w:val="00955846"/>
    <w:rsid w:val="009559B4"/>
    <w:rsid w:val="009759AF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D1F4D"/>
    <w:rsid w:val="009E0C93"/>
    <w:rsid w:val="009F3CC2"/>
    <w:rsid w:val="009F439D"/>
    <w:rsid w:val="00A00E9E"/>
    <w:rsid w:val="00A02B07"/>
    <w:rsid w:val="00A1278D"/>
    <w:rsid w:val="00A12F57"/>
    <w:rsid w:val="00A13F74"/>
    <w:rsid w:val="00A1625D"/>
    <w:rsid w:val="00A216C5"/>
    <w:rsid w:val="00A22825"/>
    <w:rsid w:val="00A320A4"/>
    <w:rsid w:val="00A41284"/>
    <w:rsid w:val="00A44C19"/>
    <w:rsid w:val="00A508A6"/>
    <w:rsid w:val="00A53251"/>
    <w:rsid w:val="00A53368"/>
    <w:rsid w:val="00A5661A"/>
    <w:rsid w:val="00A6236B"/>
    <w:rsid w:val="00A6292E"/>
    <w:rsid w:val="00A66F47"/>
    <w:rsid w:val="00A67222"/>
    <w:rsid w:val="00A83381"/>
    <w:rsid w:val="00A87092"/>
    <w:rsid w:val="00A87435"/>
    <w:rsid w:val="00AA0764"/>
    <w:rsid w:val="00AB0946"/>
    <w:rsid w:val="00AB3C16"/>
    <w:rsid w:val="00AB5CB6"/>
    <w:rsid w:val="00AC58A0"/>
    <w:rsid w:val="00AD009A"/>
    <w:rsid w:val="00AE5C1C"/>
    <w:rsid w:val="00AE630B"/>
    <w:rsid w:val="00AE6420"/>
    <w:rsid w:val="00AF38ED"/>
    <w:rsid w:val="00AF4610"/>
    <w:rsid w:val="00B018B2"/>
    <w:rsid w:val="00B036A3"/>
    <w:rsid w:val="00B14E07"/>
    <w:rsid w:val="00B154F2"/>
    <w:rsid w:val="00B242B1"/>
    <w:rsid w:val="00B27FAF"/>
    <w:rsid w:val="00B32105"/>
    <w:rsid w:val="00B34AA4"/>
    <w:rsid w:val="00B41514"/>
    <w:rsid w:val="00B42AE3"/>
    <w:rsid w:val="00B44DA5"/>
    <w:rsid w:val="00B45053"/>
    <w:rsid w:val="00B50749"/>
    <w:rsid w:val="00B53215"/>
    <w:rsid w:val="00B57ACA"/>
    <w:rsid w:val="00B63C6B"/>
    <w:rsid w:val="00B650D4"/>
    <w:rsid w:val="00B655E1"/>
    <w:rsid w:val="00B67A09"/>
    <w:rsid w:val="00B71542"/>
    <w:rsid w:val="00B75EE6"/>
    <w:rsid w:val="00B85529"/>
    <w:rsid w:val="00B85B85"/>
    <w:rsid w:val="00B85CE0"/>
    <w:rsid w:val="00B91734"/>
    <w:rsid w:val="00BA4A32"/>
    <w:rsid w:val="00BA77E2"/>
    <w:rsid w:val="00BB0795"/>
    <w:rsid w:val="00BB2101"/>
    <w:rsid w:val="00BC3ED9"/>
    <w:rsid w:val="00BC6AFD"/>
    <w:rsid w:val="00BD341E"/>
    <w:rsid w:val="00BD496F"/>
    <w:rsid w:val="00BE02F9"/>
    <w:rsid w:val="00BE4D84"/>
    <w:rsid w:val="00BF0F52"/>
    <w:rsid w:val="00BF7B6C"/>
    <w:rsid w:val="00C032D1"/>
    <w:rsid w:val="00C1018E"/>
    <w:rsid w:val="00C1351F"/>
    <w:rsid w:val="00C2368A"/>
    <w:rsid w:val="00C25256"/>
    <w:rsid w:val="00C2663B"/>
    <w:rsid w:val="00C2717A"/>
    <w:rsid w:val="00C27EA3"/>
    <w:rsid w:val="00C32735"/>
    <w:rsid w:val="00C342FC"/>
    <w:rsid w:val="00C3460A"/>
    <w:rsid w:val="00C34783"/>
    <w:rsid w:val="00C347B7"/>
    <w:rsid w:val="00C36F8C"/>
    <w:rsid w:val="00C620F2"/>
    <w:rsid w:val="00C71F5F"/>
    <w:rsid w:val="00C83E7C"/>
    <w:rsid w:val="00C84F10"/>
    <w:rsid w:val="00C8508A"/>
    <w:rsid w:val="00C85E81"/>
    <w:rsid w:val="00C86DC4"/>
    <w:rsid w:val="00C97090"/>
    <w:rsid w:val="00CB34D9"/>
    <w:rsid w:val="00CB6877"/>
    <w:rsid w:val="00CC4045"/>
    <w:rsid w:val="00CC5B24"/>
    <w:rsid w:val="00CC6071"/>
    <w:rsid w:val="00CE031D"/>
    <w:rsid w:val="00CF0E59"/>
    <w:rsid w:val="00CF15FF"/>
    <w:rsid w:val="00CF16D5"/>
    <w:rsid w:val="00CF2832"/>
    <w:rsid w:val="00CF4953"/>
    <w:rsid w:val="00D00C7F"/>
    <w:rsid w:val="00D02088"/>
    <w:rsid w:val="00D0728D"/>
    <w:rsid w:val="00D103AF"/>
    <w:rsid w:val="00D12DA5"/>
    <w:rsid w:val="00D16586"/>
    <w:rsid w:val="00D31D69"/>
    <w:rsid w:val="00D40F55"/>
    <w:rsid w:val="00D43109"/>
    <w:rsid w:val="00D50FB7"/>
    <w:rsid w:val="00D517D1"/>
    <w:rsid w:val="00D5351F"/>
    <w:rsid w:val="00D54AD2"/>
    <w:rsid w:val="00D70FA0"/>
    <w:rsid w:val="00D72320"/>
    <w:rsid w:val="00D72E55"/>
    <w:rsid w:val="00D75EDD"/>
    <w:rsid w:val="00D77015"/>
    <w:rsid w:val="00D77BEF"/>
    <w:rsid w:val="00D837CD"/>
    <w:rsid w:val="00D91F92"/>
    <w:rsid w:val="00D97F37"/>
    <w:rsid w:val="00DA07C7"/>
    <w:rsid w:val="00DA3D93"/>
    <w:rsid w:val="00DA65F7"/>
    <w:rsid w:val="00DA77CB"/>
    <w:rsid w:val="00DB0D87"/>
    <w:rsid w:val="00DB1DA2"/>
    <w:rsid w:val="00DB7045"/>
    <w:rsid w:val="00DB76BE"/>
    <w:rsid w:val="00DC106E"/>
    <w:rsid w:val="00DC650D"/>
    <w:rsid w:val="00DC66FE"/>
    <w:rsid w:val="00DC77D6"/>
    <w:rsid w:val="00DD32DD"/>
    <w:rsid w:val="00DD448B"/>
    <w:rsid w:val="00DD4AF0"/>
    <w:rsid w:val="00DD583A"/>
    <w:rsid w:val="00DE1367"/>
    <w:rsid w:val="00DE54D3"/>
    <w:rsid w:val="00DF09C4"/>
    <w:rsid w:val="00DF7382"/>
    <w:rsid w:val="00E00857"/>
    <w:rsid w:val="00E010E3"/>
    <w:rsid w:val="00E02E9A"/>
    <w:rsid w:val="00E0790B"/>
    <w:rsid w:val="00E07C5F"/>
    <w:rsid w:val="00E11A15"/>
    <w:rsid w:val="00E20FB0"/>
    <w:rsid w:val="00E2118F"/>
    <w:rsid w:val="00E212D2"/>
    <w:rsid w:val="00E21739"/>
    <w:rsid w:val="00E2181C"/>
    <w:rsid w:val="00E23909"/>
    <w:rsid w:val="00E279F1"/>
    <w:rsid w:val="00E30FE4"/>
    <w:rsid w:val="00E31457"/>
    <w:rsid w:val="00E4710E"/>
    <w:rsid w:val="00E611CA"/>
    <w:rsid w:val="00E62EE5"/>
    <w:rsid w:val="00E67333"/>
    <w:rsid w:val="00E81B18"/>
    <w:rsid w:val="00E86EB8"/>
    <w:rsid w:val="00E929E0"/>
    <w:rsid w:val="00E9397D"/>
    <w:rsid w:val="00E97DB9"/>
    <w:rsid w:val="00EA08F5"/>
    <w:rsid w:val="00EB3061"/>
    <w:rsid w:val="00EB4F1A"/>
    <w:rsid w:val="00EC0255"/>
    <w:rsid w:val="00EC0C9C"/>
    <w:rsid w:val="00EC2056"/>
    <w:rsid w:val="00EC2CA3"/>
    <w:rsid w:val="00EC7768"/>
    <w:rsid w:val="00ED4606"/>
    <w:rsid w:val="00ED4B2F"/>
    <w:rsid w:val="00ED5261"/>
    <w:rsid w:val="00ED6E13"/>
    <w:rsid w:val="00EE020D"/>
    <w:rsid w:val="00EE13C0"/>
    <w:rsid w:val="00EE6EF0"/>
    <w:rsid w:val="00EF4D8F"/>
    <w:rsid w:val="00EF7294"/>
    <w:rsid w:val="00F0026B"/>
    <w:rsid w:val="00F00BA2"/>
    <w:rsid w:val="00F07D48"/>
    <w:rsid w:val="00F17C97"/>
    <w:rsid w:val="00F2540E"/>
    <w:rsid w:val="00F26992"/>
    <w:rsid w:val="00F31A19"/>
    <w:rsid w:val="00F31DEB"/>
    <w:rsid w:val="00F325E0"/>
    <w:rsid w:val="00F37A31"/>
    <w:rsid w:val="00F44EB8"/>
    <w:rsid w:val="00F45812"/>
    <w:rsid w:val="00F500EA"/>
    <w:rsid w:val="00F57398"/>
    <w:rsid w:val="00F636A3"/>
    <w:rsid w:val="00F71BED"/>
    <w:rsid w:val="00F73541"/>
    <w:rsid w:val="00F80766"/>
    <w:rsid w:val="00F823E0"/>
    <w:rsid w:val="00F829D4"/>
    <w:rsid w:val="00F90102"/>
    <w:rsid w:val="00F917A9"/>
    <w:rsid w:val="00F93F35"/>
    <w:rsid w:val="00F940FF"/>
    <w:rsid w:val="00F948D3"/>
    <w:rsid w:val="00F94EE8"/>
    <w:rsid w:val="00F9577D"/>
    <w:rsid w:val="00FA4FE1"/>
    <w:rsid w:val="00FA7B16"/>
    <w:rsid w:val="00FB0BC4"/>
    <w:rsid w:val="00FC02E3"/>
    <w:rsid w:val="00FC09CD"/>
    <w:rsid w:val="00FC5B58"/>
    <w:rsid w:val="00FC5CAA"/>
    <w:rsid w:val="00FD237C"/>
    <w:rsid w:val="00FD478D"/>
    <w:rsid w:val="00FE2D9D"/>
    <w:rsid w:val="00FF0F6A"/>
    <w:rsid w:val="00FF228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3 Знак,Знак6 Знак"/>
    <w:basedOn w:val="a0"/>
    <w:link w:val="af1"/>
    <w:locked/>
    <w:rsid w:val="000D0A3A"/>
    <w:rPr>
      <w:lang w:val="ru-RU" w:eastAsia="ru-RU" w:bidi="ar-SA"/>
    </w:rPr>
  </w:style>
  <w:style w:type="character" w:styleId="af3">
    <w:name w:val="footnote reference"/>
    <w:basedOn w:val="a0"/>
    <w:rsid w:val="000D0A3A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locked/>
    <w:rsid w:val="00331572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331572"/>
    <w:rPr>
      <w:rFonts w:cs="Times New Roman"/>
    </w:rPr>
  </w:style>
  <w:style w:type="paragraph" w:styleId="af7">
    <w:name w:val="header"/>
    <w:basedOn w:val="a"/>
    <w:link w:val="af8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E30FE4"/>
    <w:pPr>
      <w:autoSpaceDE w:val="0"/>
      <w:autoSpaceDN w:val="0"/>
      <w:adjustRightInd w:val="0"/>
      <w:spacing w:line="288" w:lineRule="auto"/>
      <w:textAlignment w:val="center"/>
    </w:pPr>
    <w:rPr>
      <w:rFonts w:ascii="NewtonC" w:eastAsia="Times New Roman" w:hAnsi="NewtonC"/>
      <w:color w:val="000000"/>
      <w:sz w:val="24"/>
      <w:szCs w:val="24"/>
    </w:rPr>
  </w:style>
  <w:style w:type="character" w:customStyle="1" w:styleId="11">
    <w:name w:val="Основной шрифт абзаца1"/>
    <w:rsid w:val="00B14E07"/>
  </w:style>
  <w:style w:type="paragraph" w:customStyle="1" w:styleId="12Arial">
    <w:name w:val="Стиль Основной текст отчета 12 Arial"/>
    <w:basedOn w:val="a8"/>
    <w:rsid w:val="00DD32DD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val="ru-RU" w:eastAsia="ar-SA"/>
    </w:rPr>
  </w:style>
  <w:style w:type="character" w:customStyle="1" w:styleId="af0">
    <w:name w:val="Без интервала Знак"/>
    <w:basedOn w:val="a0"/>
    <w:link w:val="af"/>
    <w:uiPriority w:val="1"/>
    <w:rsid w:val="00CC5B24"/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32929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C:\Users\Andrey\AppData\Local\Microsoft\Windows\Temporary Internet Files\Content.MSO\BE9AD70D.xlsx</vt:lpwstr>
      </vt:variant>
      <vt:variant>
        <vt:lpwstr>RANGE!A18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Подгорненское с_п</cp:lastModifiedBy>
  <cp:revision>7</cp:revision>
  <cp:lastPrinted>2015-12-09T11:29:00Z</cp:lastPrinted>
  <dcterms:created xsi:type="dcterms:W3CDTF">2015-05-06T09:22:00Z</dcterms:created>
  <dcterms:modified xsi:type="dcterms:W3CDTF">2017-10-02T05:27:00Z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